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61E25" w14:textId="757CE58F" w:rsidR="00DD2F00" w:rsidRPr="00EF53D3" w:rsidRDefault="00251770" w:rsidP="001479DD">
      <w:pPr>
        <w:spacing w:after="240" w:line="240" w:lineRule="auto"/>
        <w:rPr>
          <w:rFonts w:cstheme="minorHAnsi"/>
          <w:b/>
          <w:sz w:val="28"/>
        </w:rPr>
      </w:pPr>
      <w:r w:rsidRPr="00251770">
        <w:rPr>
          <w:rFonts w:cstheme="minorHAnsi"/>
          <w:b/>
          <w:sz w:val="28"/>
        </w:rPr>
        <w:t>Глава 15. Транспонирование и сложные случаи обратного разбора сводных таблиц в Power Query</w:t>
      </w:r>
    </w:p>
    <w:p w14:paraId="1EDB35E1" w14:textId="002AAA1C" w:rsidR="00507608" w:rsidRDefault="00507608" w:rsidP="00973A7A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Это продолжение перевода книги </w:t>
      </w:r>
      <w:r w:rsidRPr="00507608">
        <w:rPr>
          <w:rFonts w:cstheme="minorHAnsi"/>
        </w:rPr>
        <w:t>Кен Пульс и Мигель Эскобар. Язык М для Power Query</w:t>
      </w:r>
      <w:r>
        <w:rPr>
          <w:rFonts w:cstheme="minorHAnsi"/>
        </w:rPr>
        <w:t xml:space="preserve">. </w:t>
      </w:r>
      <w:r>
        <w:t xml:space="preserve">Главы не являются независимыми, поэтому рекомендую </w:t>
      </w:r>
      <w:r w:rsidR="00EE5CDD">
        <w:t>чит</w:t>
      </w:r>
      <w:r>
        <w:t xml:space="preserve">ать </w:t>
      </w:r>
      <w:r w:rsidR="00AF54EB">
        <w:t>последовательно</w:t>
      </w:r>
      <w:r>
        <w:t>.</w:t>
      </w:r>
    </w:p>
    <w:p w14:paraId="0FF80148" w14:textId="368BB62D" w:rsidR="00507608" w:rsidRPr="00691014" w:rsidRDefault="003F3833" w:rsidP="00973A7A">
      <w:pPr>
        <w:spacing w:after="120" w:line="240" w:lineRule="auto"/>
        <w:rPr>
          <w:rFonts w:cstheme="minorHAnsi"/>
        </w:rPr>
      </w:pPr>
      <w:hyperlink r:id="rId8" w:history="1">
        <w:r w:rsidR="00507608" w:rsidRPr="00A40F78">
          <w:rPr>
            <w:rStyle w:val="aa"/>
            <w:rFonts w:cstheme="minorHAnsi"/>
          </w:rPr>
          <w:t>Предыдущая</w:t>
        </w:r>
        <w:r w:rsidR="00507608" w:rsidRPr="00691014">
          <w:rPr>
            <w:rStyle w:val="aa"/>
            <w:rFonts w:cstheme="minorHAnsi"/>
          </w:rPr>
          <w:t xml:space="preserve"> </w:t>
        </w:r>
        <w:r w:rsidR="00507608" w:rsidRPr="00A40F78">
          <w:rPr>
            <w:rStyle w:val="aa"/>
            <w:rFonts w:cstheme="minorHAnsi"/>
          </w:rPr>
          <w:t>глава</w:t>
        </w:r>
      </w:hyperlink>
      <w:r w:rsidR="00507608" w:rsidRPr="00691014">
        <w:rPr>
          <w:rFonts w:cstheme="minorHAnsi"/>
        </w:rPr>
        <w:t xml:space="preserve">    </w:t>
      </w:r>
      <w:hyperlink r:id="rId9" w:anchor="content" w:history="1">
        <w:r w:rsidR="00507608" w:rsidRPr="00507608">
          <w:rPr>
            <w:rStyle w:val="aa"/>
            <w:rFonts w:cstheme="minorHAnsi"/>
          </w:rPr>
          <w:t>Содержание</w:t>
        </w:r>
      </w:hyperlink>
      <w:r w:rsidR="00507608" w:rsidRPr="00691014">
        <w:rPr>
          <w:rFonts w:cstheme="minorHAnsi"/>
        </w:rPr>
        <w:t xml:space="preserve">    </w:t>
      </w:r>
      <w:r w:rsidR="00507608">
        <w:rPr>
          <w:rFonts w:cstheme="minorHAnsi"/>
        </w:rPr>
        <w:t>Следующая</w:t>
      </w:r>
      <w:r w:rsidR="00507608" w:rsidRPr="00691014">
        <w:rPr>
          <w:rFonts w:cstheme="minorHAnsi"/>
        </w:rPr>
        <w:t xml:space="preserve"> </w:t>
      </w:r>
      <w:r w:rsidR="00507608">
        <w:rPr>
          <w:rFonts w:cstheme="minorHAnsi"/>
        </w:rPr>
        <w:t>глава</w:t>
      </w:r>
    </w:p>
    <w:p w14:paraId="4457F762" w14:textId="149A9156" w:rsidR="003F3833" w:rsidRPr="00691014" w:rsidRDefault="00691014" w:rsidP="003F3833">
      <w:pPr>
        <w:spacing w:after="120" w:line="240" w:lineRule="auto"/>
        <w:rPr>
          <w:rFonts w:cstheme="minorHAnsi"/>
        </w:rPr>
      </w:pPr>
      <w:r w:rsidRPr="00691014">
        <w:rPr>
          <w:rFonts w:cstheme="minorHAnsi"/>
        </w:rPr>
        <w:t>Обратный разбор сводной таблицы в Power Query</w:t>
      </w:r>
      <w:r>
        <w:rPr>
          <w:rFonts w:cstheme="minorHAnsi"/>
        </w:rPr>
        <w:t xml:space="preserve"> был рассмотрен в </w:t>
      </w:r>
      <w:hyperlink r:id="rId10" w:history="1">
        <w:r w:rsidRPr="00691014">
          <w:rPr>
            <w:rStyle w:val="aa"/>
            <w:rFonts w:cstheme="minorHAnsi"/>
          </w:rPr>
          <w:t>главе 6</w:t>
        </w:r>
      </w:hyperlink>
      <w:r w:rsidRPr="00691014">
        <w:rPr>
          <w:rFonts w:cstheme="minorHAnsi"/>
        </w:rPr>
        <w:t xml:space="preserve">. </w:t>
      </w:r>
      <w:r>
        <w:rPr>
          <w:rFonts w:cstheme="minorHAnsi"/>
        </w:rPr>
        <w:t>Однако, могут встречаться и более сложные ситуации, например, сводные таблицы с подкатегориями. Также иногда нужно преобразовать данные, расположенные горизонтально, в обычные вертикальные таблицы.</w:t>
      </w:r>
      <w:r w:rsidR="003F3833" w:rsidRPr="00691014">
        <w:rPr>
          <w:rFonts w:cstheme="minorHAnsi"/>
        </w:rPr>
        <w:t xml:space="preserve"> Обе эти функции, к счастью, встроены в пользовательский интерфейс </w:t>
      </w:r>
      <w:r w:rsidR="003F3833" w:rsidRPr="003F3833">
        <w:rPr>
          <w:rFonts w:cstheme="minorHAnsi"/>
          <w:lang w:val="en-US"/>
        </w:rPr>
        <w:t>Power</w:t>
      </w:r>
      <w:r w:rsidR="003F3833" w:rsidRPr="00691014">
        <w:rPr>
          <w:rFonts w:cstheme="minorHAnsi"/>
        </w:rPr>
        <w:t xml:space="preserve"> </w:t>
      </w:r>
      <w:r w:rsidR="003F3833" w:rsidRPr="003F3833">
        <w:rPr>
          <w:rFonts w:cstheme="minorHAnsi"/>
          <w:lang w:val="en-US"/>
        </w:rPr>
        <w:t>Query</w:t>
      </w:r>
      <w:r>
        <w:rPr>
          <w:rFonts w:cstheme="minorHAnsi"/>
        </w:rPr>
        <w:t>. Допустим, у вас есть красивая сводная таблица, которую нужно разобрать для последующего анализа:</w:t>
      </w:r>
    </w:p>
    <w:p w14:paraId="5A9961B1" w14:textId="72895EB3" w:rsidR="003F3833" w:rsidRPr="00691014" w:rsidRDefault="00691014" w:rsidP="003F3833">
      <w:pPr>
        <w:spacing w:after="120" w:line="240" w:lineRule="auto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1B02F15D" wp14:editId="4A8E4230">
            <wp:extent cx="5238750" cy="1304925"/>
            <wp:effectExtent l="0" t="0" r="0" b="9525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. 15.1. Сводная таблица с подкатегориями требует разбора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2AD5E4" w14:textId="5A43F5CF" w:rsidR="003F3833" w:rsidRPr="00691014" w:rsidRDefault="003F3833" w:rsidP="003F3833">
      <w:pPr>
        <w:spacing w:after="120" w:line="240" w:lineRule="auto"/>
        <w:rPr>
          <w:rFonts w:cstheme="minorHAnsi"/>
        </w:rPr>
      </w:pPr>
      <w:r w:rsidRPr="00691014">
        <w:rPr>
          <w:rFonts w:cstheme="minorHAnsi"/>
        </w:rPr>
        <w:t>Рис</w:t>
      </w:r>
      <w:r w:rsidR="00691014">
        <w:rPr>
          <w:rFonts w:cstheme="minorHAnsi"/>
        </w:rPr>
        <w:t>.</w:t>
      </w:r>
      <w:r w:rsidRPr="00691014">
        <w:rPr>
          <w:rFonts w:cstheme="minorHAnsi"/>
        </w:rPr>
        <w:t xml:space="preserve"> 1</w:t>
      </w:r>
      <w:r w:rsidR="00691014">
        <w:rPr>
          <w:rFonts w:cstheme="minorHAnsi"/>
        </w:rPr>
        <w:t>5.1.</w:t>
      </w:r>
      <w:r w:rsidRPr="00691014">
        <w:rPr>
          <w:rFonts w:cstheme="minorHAnsi"/>
        </w:rPr>
        <w:t xml:space="preserve"> </w:t>
      </w:r>
      <w:r w:rsidR="00691014">
        <w:rPr>
          <w:rFonts w:cstheme="minorHAnsi"/>
        </w:rPr>
        <w:t>Сводная таблица с подкатегориями требует разбора</w:t>
      </w:r>
    </w:p>
    <w:p w14:paraId="7C2146E8" w14:textId="2C069519" w:rsidR="00BB3C43" w:rsidRPr="00BB3C43" w:rsidRDefault="00BB3C43" w:rsidP="00BB3C43">
      <w:pPr>
        <w:spacing w:after="120" w:line="240" w:lineRule="auto"/>
        <w:rPr>
          <w:rFonts w:cstheme="minorHAnsi"/>
        </w:rPr>
      </w:pPr>
      <w:r w:rsidRPr="00BB3C43">
        <w:rPr>
          <w:rFonts w:cstheme="minorHAnsi"/>
        </w:rPr>
        <w:t xml:space="preserve">Что делает эту проблему более сложной, чем стандартная </w:t>
      </w:r>
      <w:r>
        <w:rPr>
          <w:rFonts w:cstheme="minorHAnsi"/>
        </w:rPr>
        <w:t>процедура разбора сводной таблицы</w:t>
      </w:r>
      <w:r w:rsidRPr="00BB3C43">
        <w:rPr>
          <w:rFonts w:cstheme="minorHAnsi"/>
        </w:rPr>
        <w:t xml:space="preserve">? Это </w:t>
      </w:r>
      <w:r>
        <w:rPr>
          <w:rFonts w:cstheme="minorHAnsi"/>
        </w:rPr>
        <w:t xml:space="preserve">– </w:t>
      </w:r>
      <w:r w:rsidRPr="00BB3C43">
        <w:rPr>
          <w:rFonts w:cstheme="minorHAnsi"/>
        </w:rPr>
        <w:t xml:space="preserve">дополнительный уровень </w:t>
      </w:r>
      <w:r>
        <w:rPr>
          <w:rFonts w:cstheme="minorHAnsi"/>
        </w:rPr>
        <w:t xml:space="preserve">агрегирования: не только месяц, но и тип измерения (план, факт, расхождение). </w:t>
      </w:r>
      <w:r w:rsidRPr="00BB3C43">
        <w:rPr>
          <w:rFonts w:cstheme="minorHAnsi"/>
        </w:rPr>
        <w:t xml:space="preserve">Когда вы </w:t>
      </w:r>
      <w:r>
        <w:rPr>
          <w:rFonts w:cstheme="minorHAnsi"/>
        </w:rPr>
        <w:t>разбираете сводную таблицу с одним уровнем агрегирования (например, по месяцам), вы</w:t>
      </w:r>
      <w:r w:rsidRPr="00BB3C43">
        <w:rPr>
          <w:rFonts w:cstheme="minorHAnsi"/>
        </w:rPr>
        <w:t xml:space="preserve"> использу</w:t>
      </w:r>
      <w:r>
        <w:rPr>
          <w:rFonts w:cstheme="minorHAnsi"/>
        </w:rPr>
        <w:t>ете</w:t>
      </w:r>
      <w:r w:rsidRPr="00BB3C43">
        <w:rPr>
          <w:rFonts w:cstheme="minorHAnsi"/>
        </w:rPr>
        <w:t xml:space="preserve"> имена столбцов в качестве данных</w:t>
      </w:r>
      <w:r>
        <w:rPr>
          <w:rFonts w:cstheme="minorHAnsi"/>
        </w:rPr>
        <w:t>, которые поместите в каждую соответствующую строку</w:t>
      </w:r>
      <w:r w:rsidRPr="00BB3C43">
        <w:rPr>
          <w:rFonts w:cstheme="minorHAnsi"/>
        </w:rPr>
        <w:t xml:space="preserve">. </w:t>
      </w:r>
      <w:r>
        <w:rPr>
          <w:rFonts w:cstheme="minorHAnsi"/>
        </w:rPr>
        <w:t>А</w:t>
      </w:r>
      <w:r w:rsidRPr="00BB3C43">
        <w:rPr>
          <w:rFonts w:cstheme="minorHAnsi"/>
        </w:rPr>
        <w:t xml:space="preserve"> как</w:t>
      </w:r>
      <w:r>
        <w:rPr>
          <w:rFonts w:cstheme="minorHAnsi"/>
        </w:rPr>
        <w:t>ие</w:t>
      </w:r>
      <w:r w:rsidRPr="00BB3C43">
        <w:rPr>
          <w:rFonts w:cstheme="minorHAnsi"/>
        </w:rPr>
        <w:t xml:space="preserve"> имена столбцов </w:t>
      </w:r>
      <w:r>
        <w:rPr>
          <w:rFonts w:cstheme="minorHAnsi"/>
        </w:rPr>
        <w:t>использовать</w:t>
      </w:r>
      <w:r w:rsidRPr="00BB3C43">
        <w:rPr>
          <w:rFonts w:cstheme="minorHAnsi"/>
        </w:rPr>
        <w:t xml:space="preserve"> здесь? Если вы </w:t>
      </w:r>
      <w:r>
        <w:rPr>
          <w:rFonts w:cstheme="minorHAnsi"/>
        </w:rPr>
        <w:t>используете</w:t>
      </w:r>
      <w:r w:rsidRPr="00BB3C43">
        <w:rPr>
          <w:rFonts w:cstheme="minorHAnsi"/>
        </w:rPr>
        <w:t xml:space="preserve"> вторую строку в </w:t>
      </w:r>
      <w:r>
        <w:rPr>
          <w:rFonts w:cstheme="minorHAnsi"/>
        </w:rPr>
        <w:t>качестве данных</w:t>
      </w:r>
      <w:r w:rsidRPr="00BB3C43">
        <w:rPr>
          <w:rFonts w:cstheme="minorHAnsi"/>
        </w:rPr>
        <w:t xml:space="preserve">, вы потеряете </w:t>
      </w:r>
      <w:r>
        <w:rPr>
          <w:rFonts w:cstheme="minorHAnsi"/>
        </w:rPr>
        <w:t>важную</w:t>
      </w:r>
      <w:r w:rsidRPr="00BB3C43">
        <w:rPr>
          <w:rFonts w:cstheme="minorHAnsi"/>
        </w:rPr>
        <w:t xml:space="preserve"> информацию о месяце.</w:t>
      </w:r>
    </w:p>
    <w:p w14:paraId="53C14C65" w14:textId="77777777" w:rsidR="00BB3C43" w:rsidRPr="00BB3C43" w:rsidRDefault="00BB3C43" w:rsidP="00BB3C43">
      <w:pPr>
        <w:pStyle w:val="3"/>
      </w:pPr>
      <w:r w:rsidRPr="00BB3C43">
        <w:t>Загрузка данных</w:t>
      </w:r>
    </w:p>
    <w:p w14:paraId="399CAC63" w14:textId="79D9C4CE" w:rsidR="00BB3C43" w:rsidRPr="00BB3C43" w:rsidRDefault="00BB3C43" w:rsidP="00BB3C43">
      <w:pPr>
        <w:spacing w:after="120" w:line="240" w:lineRule="auto"/>
        <w:rPr>
          <w:rFonts w:cstheme="minorHAnsi"/>
          <w:lang w:val="en-US"/>
        </w:rPr>
      </w:pPr>
      <w:r>
        <w:rPr>
          <w:rFonts w:cstheme="minorHAnsi"/>
        </w:rPr>
        <w:t>Откройте</w:t>
      </w:r>
      <w:r w:rsidRPr="00BB3C43">
        <w:rPr>
          <w:rFonts w:cstheme="minorHAnsi"/>
          <w:lang w:val="en-US"/>
        </w:rPr>
        <w:t xml:space="preserve"> </w:t>
      </w:r>
      <w:r>
        <w:rPr>
          <w:rFonts w:cstheme="minorHAnsi"/>
        </w:rPr>
        <w:t>файл</w:t>
      </w:r>
      <w:r w:rsidRPr="00BB3C43">
        <w:rPr>
          <w:rFonts w:cstheme="minorHAnsi"/>
          <w:lang w:val="en-US"/>
        </w:rPr>
        <w:t xml:space="preserve"> </w:t>
      </w:r>
      <w:r w:rsidRPr="00FF31DE">
        <w:rPr>
          <w:rFonts w:cstheme="minorHAnsi"/>
          <w:lang w:val="en-US"/>
        </w:rPr>
        <w:t>UnPivot Sub Categories.xlsx:</w:t>
      </w:r>
    </w:p>
    <w:p w14:paraId="4A8E28CE" w14:textId="1B6CD6DC" w:rsidR="00BB3C43" w:rsidRPr="00BB3C43" w:rsidRDefault="00BB3C43" w:rsidP="00BB3C43">
      <w:pPr>
        <w:spacing w:after="120" w:line="240" w:lineRule="auto"/>
        <w:rPr>
          <w:rFonts w:cstheme="minorHAnsi"/>
          <w:lang w:val="en-US"/>
        </w:rPr>
      </w:pPr>
      <w:r>
        <w:rPr>
          <w:rFonts w:cstheme="minorHAnsi"/>
          <w:noProof/>
          <w:lang w:val="en-US"/>
        </w:rPr>
        <w:drawing>
          <wp:inline distT="0" distB="0" distL="0" distR="0" wp14:anchorId="397B83C6" wp14:editId="426586DC">
            <wp:extent cx="5941695" cy="255968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. 15.2. Исходный набор данных для разбора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255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0A7E84" w14:textId="3B6A2188" w:rsidR="00BB3C43" w:rsidRPr="00BB3C43" w:rsidRDefault="00BB3C43" w:rsidP="00BB3C43">
      <w:pPr>
        <w:spacing w:after="120" w:line="240" w:lineRule="auto"/>
        <w:rPr>
          <w:rFonts w:cstheme="minorHAnsi"/>
          <w:lang w:val="en-US"/>
        </w:rPr>
      </w:pPr>
      <w:r w:rsidRPr="00BB3C43">
        <w:rPr>
          <w:rFonts w:cstheme="minorHAnsi"/>
        </w:rPr>
        <w:t>Рис</w:t>
      </w:r>
      <w:r>
        <w:rPr>
          <w:rFonts w:cstheme="minorHAnsi"/>
        </w:rPr>
        <w:t>.</w:t>
      </w:r>
      <w:r w:rsidRPr="00BB3C43">
        <w:rPr>
          <w:rFonts w:cstheme="minorHAnsi"/>
        </w:rPr>
        <w:t xml:space="preserve"> 1</w:t>
      </w:r>
      <w:r>
        <w:rPr>
          <w:rFonts w:cstheme="minorHAnsi"/>
        </w:rPr>
        <w:t>5.2.</w:t>
      </w:r>
      <w:r w:rsidRPr="00BB3C43">
        <w:rPr>
          <w:rFonts w:cstheme="minorHAnsi"/>
        </w:rPr>
        <w:t xml:space="preserve"> </w:t>
      </w:r>
      <w:r>
        <w:rPr>
          <w:rFonts w:cstheme="minorHAnsi"/>
        </w:rPr>
        <w:t>Исходный</w:t>
      </w:r>
      <w:r w:rsidRPr="00BB3C43">
        <w:rPr>
          <w:rFonts w:cstheme="minorHAnsi"/>
          <w:lang w:val="en-US"/>
        </w:rPr>
        <w:t xml:space="preserve"> </w:t>
      </w:r>
      <w:r>
        <w:rPr>
          <w:rFonts w:cstheme="minorHAnsi"/>
        </w:rPr>
        <w:t>набор</w:t>
      </w:r>
      <w:r w:rsidRPr="00BB3C43">
        <w:rPr>
          <w:rFonts w:cstheme="minorHAnsi"/>
          <w:lang w:val="en-US"/>
        </w:rPr>
        <w:t xml:space="preserve"> </w:t>
      </w:r>
      <w:r w:rsidRPr="00BB3C43">
        <w:rPr>
          <w:rFonts w:cstheme="minorHAnsi"/>
        </w:rPr>
        <w:t>данных</w:t>
      </w:r>
      <w:r w:rsidRPr="00BB3C43">
        <w:rPr>
          <w:rFonts w:cstheme="minorHAnsi"/>
          <w:lang w:val="en-US"/>
        </w:rPr>
        <w:t xml:space="preserve"> </w:t>
      </w:r>
      <w:r w:rsidRPr="00BB3C43">
        <w:rPr>
          <w:rFonts w:cstheme="minorHAnsi"/>
        </w:rPr>
        <w:t>для</w:t>
      </w:r>
      <w:r w:rsidRPr="00BB3C43">
        <w:rPr>
          <w:rFonts w:cstheme="minorHAnsi"/>
          <w:lang w:val="en-US"/>
        </w:rPr>
        <w:t xml:space="preserve"> </w:t>
      </w:r>
      <w:r>
        <w:rPr>
          <w:rFonts w:cstheme="minorHAnsi"/>
        </w:rPr>
        <w:t>разбора</w:t>
      </w:r>
    </w:p>
    <w:p w14:paraId="5BBE64AE" w14:textId="77777777" w:rsidR="006A5AB1" w:rsidRDefault="00BB3C43" w:rsidP="00BB3C43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Поскольку вы </w:t>
      </w:r>
      <w:r w:rsidRPr="00BB3C43">
        <w:rPr>
          <w:rFonts w:cstheme="minorHAnsi"/>
        </w:rPr>
        <w:t>не хотите блокировать заголовки столбцов</w:t>
      </w:r>
      <w:r>
        <w:rPr>
          <w:rFonts w:cstheme="minorHAnsi"/>
        </w:rPr>
        <w:t xml:space="preserve"> при импорте </w:t>
      </w:r>
      <w:r w:rsidRPr="00BB3C43">
        <w:rPr>
          <w:rFonts w:cstheme="minorHAnsi"/>
          <w:i/>
        </w:rPr>
        <w:t>Таблицы</w:t>
      </w:r>
      <w:r w:rsidRPr="00BB3C43">
        <w:rPr>
          <w:rFonts w:cstheme="minorHAnsi"/>
        </w:rPr>
        <w:t xml:space="preserve"> </w:t>
      </w:r>
      <w:r>
        <w:rPr>
          <w:rFonts w:cstheme="minorHAnsi"/>
        </w:rPr>
        <w:t xml:space="preserve">в </w:t>
      </w:r>
      <w:r>
        <w:rPr>
          <w:rFonts w:cstheme="minorHAnsi"/>
          <w:lang w:val="en-US"/>
        </w:rPr>
        <w:t>Power</w:t>
      </w:r>
      <w:r w:rsidRPr="00BB3C43">
        <w:rPr>
          <w:rFonts w:cstheme="minorHAnsi"/>
        </w:rPr>
        <w:t xml:space="preserve"> </w:t>
      </w:r>
      <w:r>
        <w:rPr>
          <w:rFonts w:cstheme="minorHAnsi"/>
          <w:lang w:val="en-US"/>
        </w:rPr>
        <w:t>Query</w:t>
      </w:r>
      <w:r>
        <w:rPr>
          <w:rFonts w:cstheme="minorHAnsi"/>
        </w:rPr>
        <w:t>,</w:t>
      </w:r>
      <w:r w:rsidRPr="00BB3C43">
        <w:rPr>
          <w:rFonts w:cstheme="minorHAnsi"/>
        </w:rPr>
        <w:t xml:space="preserve"> </w:t>
      </w:r>
      <w:r>
        <w:rPr>
          <w:rFonts w:cstheme="minorHAnsi"/>
        </w:rPr>
        <w:t>в</w:t>
      </w:r>
      <w:r w:rsidRPr="00BB3C43">
        <w:rPr>
          <w:rFonts w:cstheme="minorHAnsi"/>
        </w:rPr>
        <w:t xml:space="preserve">ы можете </w:t>
      </w:r>
      <w:r>
        <w:rPr>
          <w:rFonts w:cstheme="minorHAnsi"/>
        </w:rPr>
        <w:t>использовать</w:t>
      </w:r>
      <w:r w:rsidRPr="00BB3C43">
        <w:rPr>
          <w:rFonts w:cstheme="minorHAnsi"/>
        </w:rPr>
        <w:t xml:space="preserve"> именованный диапазон</w:t>
      </w:r>
      <w:r>
        <w:rPr>
          <w:rFonts w:cstheme="minorHAnsi"/>
        </w:rPr>
        <w:t xml:space="preserve">. </w:t>
      </w:r>
      <w:r w:rsidRPr="00BB3C43">
        <w:rPr>
          <w:rFonts w:cstheme="minorHAnsi"/>
        </w:rPr>
        <w:t>В</w:t>
      </w:r>
      <w:r w:rsidR="006A5AB1">
        <w:rPr>
          <w:rFonts w:cstheme="minorHAnsi"/>
        </w:rPr>
        <w:t xml:space="preserve"> </w:t>
      </w:r>
      <w:r w:rsidR="006A5AB1">
        <w:rPr>
          <w:rFonts w:cstheme="minorHAnsi"/>
          <w:lang w:val="en-US"/>
        </w:rPr>
        <w:t>Excel</w:t>
      </w:r>
      <w:r w:rsidR="006A5AB1" w:rsidRPr="006A5AB1">
        <w:rPr>
          <w:rFonts w:cstheme="minorHAnsi"/>
        </w:rPr>
        <w:t xml:space="preserve"> </w:t>
      </w:r>
      <w:r w:rsidR="006A5AB1">
        <w:rPr>
          <w:rFonts w:cstheme="minorHAnsi"/>
        </w:rPr>
        <w:t>в</w:t>
      </w:r>
      <w:r w:rsidRPr="00BB3C43">
        <w:rPr>
          <w:rFonts w:cstheme="minorHAnsi"/>
        </w:rPr>
        <w:t xml:space="preserve">ыберите </w:t>
      </w:r>
      <w:r w:rsidR="006A5AB1">
        <w:rPr>
          <w:rFonts w:cstheme="minorHAnsi"/>
        </w:rPr>
        <w:t xml:space="preserve">диапазон </w:t>
      </w:r>
      <w:r w:rsidRPr="00BB3C43">
        <w:rPr>
          <w:rFonts w:cstheme="minorHAnsi"/>
          <w:lang w:val="en-US"/>
        </w:rPr>
        <w:t>A</w:t>
      </w:r>
      <w:r>
        <w:rPr>
          <w:rFonts w:cstheme="minorHAnsi"/>
        </w:rPr>
        <w:t>1</w:t>
      </w:r>
      <w:r w:rsidRPr="00BB3C43">
        <w:rPr>
          <w:rFonts w:cstheme="minorHAnsi"/>
        </w:rPr>
        <w:t>:</w:t>
      </w:r>
      <w:r w:rsidRPr="00BB3C43">
        <w:rPr>
          <w:rFonts w:cstheme="minorHAnsi"/>
          <w:lang w:val="en-US"/>
        </w:rPr>
        <w:t>H</w:t>
      </w:r>
      <w:r w:rsidRPr="00BB3C43">
        <w:rPr>
          <w:rFonts w:cstheme="minorHAnsi"/>
        </w:rPr>
        <w:t>1</w:t>
      </w:r>
      <w:r w:rsidR="006A5AB1">
        <w:rPr>
          <w:rFonts w:cstheme="minorHAnsi"/>
        </w:rPr>
        <w:t>4. Перейдите на вкладку</w:t>
      </w:r>
      <w:r w:rsidRPr="00BB3C43">
        <w:rPr>
          <w:rFonts w:cstheme="minorHAnsi"/>
        </w:rPr>
        <w:t xml:space="preserve"> </w:t>
      </w:r>
      <w:r w:rsidRPr="006A5AB1">
        <w:rPr>
          <w:rFonts w:cstheme="minorHAnsi"/>
          <w:i/>
        </w:rPr>
        <w:t>Формулы</w:t>
      </w:r>
      <w:r w:rsidRPr="00BB3C43">
        <w:rPr>
          <w:rFonts w:cstheme="minorHAnsi"/>
        </w:rPr>
        <w:t xml:space="preserve"> </w:t>
      </w:r>
      <w:r w:rsidR="006A5AB1">
        <w:rPr>
          <w:rFonts w:cstheme="minorHAnsi"/>
        </w:rPr>
        <w:t>–</w:t>
      </w:r>
      <w:r w:rsidR="006A5AB1" w:rsidRPr="006A5AB1">
        <w:rPr>
          <w:rFonts w:cstheme="minorHAnsi"/>
        </w:rPr>
        <w:t xml:space="preserve">&gt; </w:t>
      </w:r>
      <w:r w:rsidR="006A5AB1" w:rsidRPr="006A5AB1">
        <w:rPr>
          <w:rFonts w:cstheme="minorHAnsi"/>
          <w:i/>
        </w:rPr>
        <w:t>Задать имя</w:t>
      </w:r>
      <w:r w:rsidR="006A5AB1">
        <w:rPr>
          <w:rFonts w:cstheme="minorHAnsi"/>
        </w:rPr>
        <w:t xml:space="preserve">. В окне </w:t>
      </w:r>
      <w:r w:rsidR="006A5AB1" w:rsidRPr="006A5AB1">
        <w:rPr>
          <w:rFonts w:cstheme="minorHAnsi"/>
          <w:i/>
        </w:rPr>
        <w:t>Создание имени</w:t>
      </w:r>
      <w:r w:rsidR="006A5AB1">
        <w:rPr>
          <w:rFonts w:cstheme="minorHAnsi"/>
        </w:rPr>
        <w:t xml:space="preserve"> в</w:t>
      </w:r>
      <w:r w:rsidRPr="00BB3C43">
        <w:rPr>
          <w:rFonts w:cstheme="minorHAnsi"/>
        </w:rPr>
        <w:t xml:space="preserve">ведите </w:t>
      </w:r>
      <w:r w:rsidR="006A5AB1" w:rsidRPr="006A5AB1">
        <w:rPr>
          <w:rFonts w:cstheme="minorHAnsi"/>
          <w:i/>
          <w:lang w:val="en-US"/>
        </w:rPr>
        <w:t>Statement</w:t>
      </w:r>
      <w:r w:rsidR="006A5AB1" w:rsidRPr="006A5AB1">
        <w:rPr>
          <w:rFonts w:cstheme="minorHAnsi"/>
        </w:rPr>
        <w:t xml:space="preserve"> </w:t>
      </w:r>
      <w:r w:rsidRPr="00BB3C43">
        <w:rPr>
          <w:rFonts w:cstheme="minorHAnsi"/>
        </w:rPr>
        <w:t xml:space="preserve">в поле </w:t>
      </w:r>
      <w:r w:rsidRPr="006A5AB1">
        <w:rPr>
          <w:rFonts w:cstheme="minorHAnsi"/>
          <w:i/>
        </w:rPr>
        <w:t>Имя</w:t>
      </w:r>
      <w:r w:rsidR="006A5AB1">
        <w:rPr>
          <w:rFonts w:cstheme="minorHAnsi"/>
        </w:rPr>
        <w:t xml:space="preserve">, нажмите </w:t>
      </w:r>
      <w:r w:rsidR="006A5AB1">
        <w:rPr>
          <w:rFonts w:cstheme="minorHAnsi"/>
          <w:lang w:val="en-US"/>
        </w:rPr>
        <w:t>Ok</w:t>
      </w:r>
      <w:r w:rsidR="006A5AB1">
        <w:rPr>
          <w:rFonts w:cstheme="minorHAnsi"/>
        </w:rPr>
        <w:t>.</w:t>
      </w:r>
    </w:p>
    <w:p w14:paraId="7709FADA" w14:textId="3439E22F" w:rsidR="006A5AB1" w:rsidRDefault="006A5AB1" w:rsidP="00BB3C43">
      <w:pPr>
        <w:spacing w:after="120" w:line="240" w:lineRule="auto"/>
        <w:rPr>
          <w:rFonts w:cstheme="minorHAnsi"/>
        </w:rPr>
      </w:pPr>
      <w:r>
        <w:rPr>
          <w:rFonts w:cstheme="minorHAnsi"/>
          <w:noProof/>
        </w:rPr>
        <w:lastRenderedPageBreak/>
        <w:drawing>
          <wp:inline distT="0" distB="0" distL="0" distR="0" wp14:anchorId="2BA6FF70" wp14:editId="64E07551">
            <wp:extent cx="2667000" cy="2057400"/>
            <wp:effectExtent l="0" t="0" r="0" b="0"/>
            <wp:docPr id="4" name="Рисунок 4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. 15.3. Присвоение имени диапазону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634E2D" w14:textId="1C529073" w:rsidR="006A5AB1" w:rsidRDefault="006A5AB1" w:rsidP="00BB3C43">
      <w:pPr>
        <w:spacing w:after="120" w:line="240" w:lineRule="auto"/>
        <w:rPr>
          <w:rFonts w:cstheme="minorHAnsi"/>
        </w:rPr>
      </w:pPr>
      <w:r>
        <w:rPr>
          <w:rFonts w:cstheme="minorHAnsi"/>
        </w:rPr>
        <w:t>Рис. 15.3. Присвоение имени диапазону</w:t>
      </w:r>
    </w:p>
    <w:p w14:paraId="267C5B0E" w14:textId="7207E4DA" w:rsidR="006A5AB1" w:rsidRDefault="006A5AB1" w:rsidP="00BB3C43">
      <w:pPr>
        <w:spacing w:after="120" w:line="240" w:lineRule="auto"/>
        <w:rPr>
          <w:rFonts w:cstheme="minorHAnsi"/>
          <w:i/>
        </w:rPr>
      </w:pPr>
      <w:r>
        <w:rPr>
          <w:rFonts w:cstheme="minorHAnsi"/>
        </w:rPr>
        <w:t xml:space="preserve">Операцию присвоения имени можно выполнить проще, правда, не так явно. Выделите диапазон </w:t>
      </w:r>
      <w:r w:rsidRPr="00BB3C43">
        <w:rPr>
          <w:rFonts w:cstheme="minorHAnsi"/>
          <w:lang w:val="en-US"/>
        </w:rPr>
        <w:t>A</w:t>
      </w:r>
      <w:r>
        <w:rPr>
          <w:rFonts w:cstheme="minorHAnsi"/>
        </w:rPr>
        <w:t>1</w:t>
      </w:r>
      <w:r w:rsidRPr="00BB3C43">
        <w:rPr>
          <w:rFonts w:cstheme="minorHAnsi"/>
        </w:rPr>
        <w:t>:</w:t>
      </w:r>
      <w:r w:rsidRPr="00BB3C43">
        <w:rPr>
          <w:rFonts w:cstheme="minorHAnsi"/>
          <w:lang w:val="en-US"/>
        </w:rPr>
        <w:t>H</w:t>
      </w:r>
      <w:r w:rsidRPr="00BB3C43">
        <w:rPr>
          <w:rFonts w:cstheme="minorHAnsi"/>
        </w:rPr>
        <w:t>1</w:t>
      </w:r>
      <w:r>
        <w:rPr>
          <w:rFonts w:cstheme="minorHAnsi"/>
        </w:rPr>
        <w:t xml:space="preserve">4, и введите </w:t>
      </w:r>
      <w:r w:rsidRPr="006A5AB1">
        <w:rPr>
          <w:rFonts w:cstheme="minorHAnsi"/>
          <w:i/>
          <w:lang w:val="en-US"/>
        </w:rPr>
        <w:t>Statement</w:t>
      </w:r>
      <w:r>
        <w:rPr>
          <w:rFonts w:cstheme="minorHAnsi"/>
          <w:i/>
        </w:rPr>
        <w:t xml:space="preserve"> </w:t>
      </w:r>
      <w:r w:rsidRPr="006A5AB1">
        <w:rPr>
          <w:rFonts w:cstheme="minorHAnsi"/>
        </w:rPr>
        <w:t>в область</w:t>
      </w:r>
      <w:r>
        <w:rPr>
          <w:rFonts w:cstheme="minorHAnsi"/>
          <w:i/>
        </w:rPr>
        <w:t xml:space="preserve"> Имя </w:t>
      </w:r>
      <w:r w:rsidRPr="006A5AB1">
        <w:rPr>
          <w:rFonts w:cstheme="minorHAnsi"/>
        </w:rPr>
        <w:t>в строке формул</w:t>
      </w:r>
      <w:r>
        <w:rPr>
          <w:rFonts w:cstheme="minorHAnsi"/>
          <w:i/>
        </w:rPr>
        <w:t>.</w:t>
      </w:r>
    </w:p>
    <w:p w14:paraId="33E36F5D" w14:textId="402E5E96" w:rsidR="006A5AB1" w:rsidRPr="006A5AB1" w:rsidRDefault="006A5AB1" w:rsidP="00BB3C43">
      <w:pPr>
        <w:spacing w:after="120" w:line="240" w:lineRule="auto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4DEF8485" wp14:editId="0406A2EA">
            <wp:extent cx="3333750" cy="2676525"/>
            <wp:effectExtent l="0" t="0" r="0" b="9525"/>
            <wp:docPr id="5" name="Рисунок 5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. 15.4. Присвоение имени диапазону в строке формул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00B7D2" w14:textId="76095FA1" w:rsidR="006A5AB1" w:rsidRDefault="006A5AB1" w:rsidP="006A5AB1">
      <w:pPr>
        <w:spacing w:after="120" w:line="240" w:lineRule="auto"/>
        <w:rPr>
          <w:rFonts w:cstheme="minorHAnsi"/>
        </w:rPr>
      </w:pPr>
      <w:r>
        <w:rPr>
          <w:rFonts w:cstheme="minorHAnsi"/>
        </w:rPr>
        <w:t>Рис. 15.4. Присвоение имени диапазону в строке формул</w:t>
      </w:r>
    </w:p>
    <w:p w14:paraId="613B5D87" w14:textId="08EF29CD" w:rsidR="00BB3C43" w:rsidRDefault="00BB3C43" w:rsidP="00BB3C43">
      <w:pPr>
        <w:spacing w:after="120" w:line="240" w:lineRule="auto"/>
        <w:rPr>
          <w:rFonts w:cstheme="minorHAnsi"/>
        </w:rPr>
      </w:pPr>
      <w:r w:rsidRPr="00BB3C43">
        <w:rPr>
          <w:rFonts w:cstheme="minorHAnsi"/>
        </w:rPr>
        <w:t>Созда</w:t>
      </w:r>
      <w:r w:rsidR="006A5AB1">
        <w:rPr>
          <w:rFonts w:cstheme="minorHAnsi"/>
        </w:rPr>
        <w:t>й</w:t>
      </w:r>
      <w:r w:rsidRPr="00BB3C43">
        <w:rPr>
          <w:rFonts w:cstheme="minorHAnsi"/>
        </w:rPr>
        <w:t>т</w:t>
      </w:r>
      <w:r w:rsidR="006A5AB1">
        <w:rPr>
          <w:rFonts w:cstheme="minorHAnsi"/>
        </w:rPr>
        <w:t>е</w:t>
      </w:r>
      <w:r w:rsidRPr="00BB3C43">
        <w:rPr>
          <w:rFonts w:cstheme="minorHAnsi"/>
        </w:rPr>
        <w:t xml:space="preserve"> новый запрос</w:t>
      </w:r>
      <w:r w:rsidR="006A5AB1">
        <w:rPr>
          <w:rFonts w:cstheme="minorHAnsi"/>
        </w:rPr>
        <w:t xml:space="preserve">, пройдя по меню </w:t>
      </w:r>
      <w:r w:rsidR="006A5AB1" w:rsidRPr="00E92524">
        <w:rPr>
          <w:rFonts w:cstheme="minorHAnsi"/>
          <w:i/>
        </w:rPr>
        <w:t>Данные</w:t>
      </w:r>
      <w:r w:rsidR="006A5AB1">
        <w:rPr>
          <w:rFonts w:cstheme="minorHAnsi"/>
        </w:rPr>
        <w:t xml:space="preserve"> –</w:t>
      </w:r>
      <w:r w:rsidR="006A5AB1" w:rsidRPr="00E92524">
        <w:rPr>
          <w:rFonts w:cstheme="minorHAnsi"/>
        </w:rPr>
        <w:t>&gt;</w:t>
      </w:r>
      <w:r w:rsidRPr="00BB3C43">
        <w:rPr>
          <w:rFonts w:cstheme="minorHAnsi"/>
        </w:rPr>
        <w:t xml:space="preserve"> </w:t>
      </w:r>
      <w:r w:rsidR="006A5AB1" w:rsidRPr="00E92524">
        <w:rPr>
          <w:rFonts w:cstheme="minorHAnsi"/>
          <w:i/>
        </w:rPr>
        <w:t>И</w:t>
      </w:r>
      <w:r w:rsidRPr="00E92524">
        <w:rPr>
          <w:rFonts w:cstheme="minorHAnsi"/>
          <w:i/>
        </w:rPr>
        <w:t>з таблицы</w:t>
      </w:r>
      <w:r w:rsidR="006A5AB1" w:rsidRPr="00E92524">
        <w:rPr>
          <w:rFonts w:cstheme="minorHAnsi"/>
          <w:i/>
        </w:rPr>
        <w:t>/диапазона</w:t>
      </w:r>
      <w:r w:rsidR="00E92524">
        <w:rPr>
          <w:rFonts w:cstheme="minorHAnsi"/>
        </w:rPr>
        <w:t xml:space="preserve">. В редакторе </w:t>
      </w:r>
      <w:r w:rsidR="00E92524">
        <w:rPr>
          <w:rFonts w:cstheme="minorHAnsi"/>
          <w:lang w:val="en-US"/>
        </w:rPr>
        <w:t>Power</w:t>
      </w:r>
      <w:r w:rsidR="00E92524" w:rsidRPr="00E92524">
        <w:rPr>
          <w:rFonts w:cstheme="minorHAnsi"/>
        </w:rPr>
        <w:t xml:space="preserve"> </w:t>
      </w:r>
      <w:r w:rsidR="00E92524">
        <w:rPr>
          <w:rFonts w:cstheme="minorHAnsi"/>
          <w:lang w:val="en-US"/>
        </w:rPr>
        <w:t>Query</w:t>
      </w:r>
      <w:r w:rsidR="00E92524">
        <w:rPr>
          <w:rFonts w:cstheme="minorHAnsi"/>
        </w:rPr>
        <w:t xml:space="preserve"> удалите все шаги, кроме первого – </w:t>
      </w:r>
      <w:r w:rsidR="00E92524" w:rsidRPr="00E92524">
        <w:rPr>
          <w:rFonts w:cstheme="minorHAnsi"/>
          <w:i/>
        </w:rPr>
        <w:t>Источник</w:t>
      </w:r>
      <w:r w:rsidR="00E92524">
        <w:rPr>
          <w:rFonts w:cstheme="minorHAnsi"/>
        </w:rPr>
        <w:t>.</w:t>
      </w:r>
    </w:p>
    <w:p w14:paraId="1C2B0C19" w14:textId="0CDA9225" w:rsidR="00E92524" w:rsidRPr="00BB3C43" w:rsidRDefault="00E92524" w:rsidP="00BB3C43">
      <w:pPr>
        <w:spacing w:after="120" w:line="240" w:lineRule="auto"/>
        <w:rPr>
          <w:rFonts w:cstheme="minorHAnsi"/>
        </w:rPr>
      </w:pPr>
      <w:r>
        <w:rPr>
          <w:rFonts w:cstheme="minorHAnsi"/>
          <w:noProof/>
        </w:rPr>
        <w:lastRenderedPageBreak/>
        <w:drawing>
          <wp:inline distT="0" distB="0" distL="0" distR="0" wp14:anchorId="382556B4" wp14:editId="0FB7339E">
            <wp:extent cx="5941695" cy="3576320"/>
            <wp:effectExtent l="0" t="0" r="1905" b="5080"/>
            <wp:docPr id="7" name="Рисунок 7" descr="Изображение выглядит как текст,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. 15.5. Набор данных изобилует нулевыми значениями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357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7FE5FA" w14:textId="485DA6DA" w:rsidR="00BB3C43" w:rsidRPr="00BB3C43" w:rsidRDefault="00BB3C43" w:rsidP="00BB3C43">
      <w:pPr>
        <w:spacing w:after="120" w:line="240" w:lineRule="auto"/>
        <w:rPr>
          <w:rFonts w:cstheme="minorHAnsi"/>
        </w:rPr>
      </w:pPr>
      <w:r w:rsidRPr="00BB3C43">
        <w:rPr>
          <w:rFonts w:cstheme="minorHAnsi"/>
        </w:rPr>
        <w:t>Рис</w:t>
      </w:r>
      <w:r w:rsidR="00E92524">
        <w:rPr>
          <w:rFonts w:cstheme="minorHAnsi"/>
        </w:rPr>
        <w:t>.</w:t>
      </w:r>
      <w:r w:rsidRPr="00BB3C43">
        <w:rPr>
          <w:rFonts w:cstheme="minorHAnsi"/>
        </w:rPr>
        <w:t xml:space="preserve"> 1</w:t>
      </w:r>
      <w:r w:rsidR="00E92524">
        <w:rPr>
          <w:rFonts w:cstheme="minorHAnsi"/>
        </w:rPr>
        <w:t>5.5.</w:t>
      </w:r>
      <w:r w:rsidRPr="00BB3C43">
        <w:rPr>
          <w:rFonts w:cstheme="minorHAnsi"/>
        </w:rPr>
        <w:t xml:space="preserve"> </w:t>
      </w:r>
      <w:r w:rsidR="00E92524">
        <w:rPr>
          <w:rFonts w:cstheme="minorHAnsi"/>
        </w:rPr>
        <w:t>Н</w:t>
      </w:r>
      <w:r w:rsidRPr="00BB3C43">
        <w:rPr>
          <w:rFonts w:cstheme="minorHAnsi"/>
        </w:rPr>
        <w:t>абор данных изобилует нулевыми значениями</w:t>
      </w:r>
    </w:p>
    <w:p w14:paraId="4C7CF6FD" w14:textId="50AB6053" w:rsidR="00BB3C43" w:rsidRPr="00E92524" w:rsidRDefault="00E92524" w:rsidP="00BB3C43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Обратите внимание. Если в таблице </w:t>
      </w:r>
      <w:r>
        <w:rPr>
          <w:rFonts w:cstheme="minorHAnsi"/>
          <w:lang w:val="en-US"/>
        </w:rPr>
        <w:t>Excel</w:t>
      </w:r>
      <w:r>
        <w:rPr>
          <w:rFonts w:cstheme="minorHAnsi"/>
        </w:rPr>
        <w:t xml:space="preserve"> ячейка была пустой, значение в таблице </w:t>
      </w:r>
      <w:r>
        <w:rPr>
          <w:rFonts w:cstheme="minorHAnsi"/>
          <w:lang w:val="en-US"/>
        </w:rPr>
        <w:t>Power</w:t>
      </w:r>
      <w:r w:rsidRPr="00E92524">
        <w:rPr>
          <w:rFonts w:cstheme="minorHAnsi"/>
        </w:rPr>
        <w:t xml:space="preserve"> </w:t>
      </w:r>
      <w:r>
        <w:rPr>
          <w:rFonts w:cstheme="minorHAnsi"/>
          <w:lang w:val="en-US"/>
        </w:rPr>
        <w:t>Query</w:t>
      </w:r>
      <w:r>
        <w:rPr>
          <w:rFonts w:cstheme="minorHAnsi"/>
        </w:rPr>
        <w:t xml:space="preserve"> равно</w:t>
      </w:r>
      <w:r w:rsidR="00BB3C43" w:rsidRPr="00BB3C43">
        <w:rPr>
          <w:rFonts w:cstheme="minorHAnsi"/>
        </w:rPr>
        <w:t xml:space="preserve"> </w:t>
      </w:r>
      <w:r w:rsidR="00BB3C43" w:rsidRPr="00E92524">
        <w:rPr>
          <w:rFonts w:cstheme="minorHAnsi"/>
          <w:i/>
          <w:lang w:val="en-US"/>
        </w:rPr>
        <w:t>null</w:t>
      </w:r>
      <w:r>
        <w:rPr>
          <w:rFonts w:cstheme="minorHAnsi"/>
        </w:rPr>
        <w:t xml:space="preserve">. </w:t>
      </w:r>
      <w:r w:rsidR="00BB3C43" w:rsidRPr="00BB3C43">
        <w:rPr>
          <w:rFonts w:cstheme="minorHAnsi"/>
        </w:rPr>
        <w:t xml:space="preserve">Значение строки 1 столбца </w:t>
      </w:r>
      <w:r w:rsidRPr="00E92524">
        <w:rPr>
          <w:rFonts w:cstheme="minorHAnsi"/>
          <w:i/>
          <w:lang w:val="en-US"/>
        </w:rPr>
        <w:t>Column</w:t>
      </w:r>
      <w:r w:rsidR="00BB3C43" w:rsidRPr="00E92524">
        <w:rPr>
          <w:rFonts w:cstheme="minorHAnsi"/>
          <w:i/>
        </w:rPr>
        <w:t>4</w:t>
      </w:r>
      <w:r w:rsidR="00BB3C43" w:rsidRPr="00BB3C43">
        <w:rPr>
          <w:rFonts w:cstheme="minorHAnsi"/>
        </w:rPr>
        <w:t xml:space="preserve"> также равно </w:t>
      </w:r>
      <w:r w:rsidR="00BB3C43" w:rsidRPr="00E92524">
        <w:rPr>
          <w:rFonts w:cstheme="minorHAnsi"/>
          <w:i/>
          <w:lang w:val="en-US"/>
        </w:rPr>
        <w:t>null</w:t>
      </w:r>
      <w:r>
        <w:rPr>
          <w:rFonts w:cstheme="minorHAnsi"/>
        </w:rPr>
        <w:t>.</w:t>
      </w:r>
    </w:p>
    <w:p w14:paraId="451A882E" w14:textId="6E475ABA" w:rsidR="00E92524" w:rsidRPr="00E92524" w:rsidRDefault="00E92524" w:rsidP="007302B9">
      <w:pPr>
        <w:pStyle w:val="3"/>
      </w:pPr>
      <w:r w:rsidRPr="00E92524">
        <w:t xml:space="preserve">Заполнение </w:t>
      </w:r>
      <w:r w:rsidR="007302B9">
        <w:t>п</w:t>
      </w:r>
      <w:r w:rsidRPr="00E92524">
        <w:t xml:space="preserve">о </w:t>
      </w:r>
      <w:r w:rsidR="007302B9">
        <w:t>в</w:t>
      </w:r>
      <w:r w:rsidRPr="00E92524">
        <w:t>ертикали</w:t>
      </w:r>
    </w:p>
    <w:p w14:paraId="37116FA7" w14:textId="69C22332" w:rsidR="00E92524" w:rsidRPr="00E92524" w:rsidRDefault="005E4E7E" w:rsidP="00E92524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Давайте начнем со </w:t>
      </w:r>
      <w:r w:rsidRPr="00BB3C43">
        <w:rPr>
          <w:rFonts w:cstheme="minorHAnsi"/>
        </w:rPr>
        <w:t>столбца</w:t>
      </w:r>
      <w:r w:rsidRPr="00E92524">
        <w:rPr>
          <w:rFonts w:cstheme="minorHAnsi"/>
          <w:i/>
        </w:rPr>
        <w:t xml:space="preserve"> </w:t>
      </w:r>
      <w:r w:rsidRPr="00E92524">
        <w:rPr>
          <w:rFonts w:cstheme="minorHAnsi"/>
          <w:i/>
          <w:lang w:val="en-US"/>
        </w:rPr>
        <w:t>Column</w:t>
      </w:r>
      <w:r>
        <w:rPr>
          <w:rFonts w:cstheme="minorHAnsi"/>
          <w:i/>
        </w:rPr>
        <w:t>1</w:t>
      </w:r>
      <w:r w:rsidRPr="00BB3C43">
        <w:rPr>
          <w:rFonts w:cstheme="minorHAnsi"/>
        </w:rPr>
        <w:t>.</w:t>
      </w:r>
      <w:r>
        <w:rPr>
          <w:rFonts w:cstheme="minorHAnsi"/>
        </w:rPr>
        <w:t xml:space="preserve"> </w:t>
      </w:r>
      <w:r w:rsidR="00680621">
        <w:rPr>
          <w:rFonts w:cstheme="minorHAnsi"/>
        </w:rPr>
        <w:t>Несмотря на то, что столбец содержит много нулевых значений, в</w:t>
      </w:r>
      <w:r w:rsidR="00E92524" w:rsidRPr="00E92524">
        <w:rPr>
          <w:rFonts w:cstheme="minorHAnsi"/>
        </w:rPr>
        <w:t xml:space="preserve">ы не можете </w:t>
      </w:r>
      <w:r w:rsidR="00680621">
        <w:rPr>
          <w:rFonts w:cstheme="minorHAnsi"/>
        </w:rPr>
        <w:t>удалить его. Столбец</w:t>
      </w:r>
      <w:r w:rsidR="00E92524" w:rsidRPr="00E92524">
        <w:rPr>
          <w:rFonts w:cstheme="minorHAnsi"/>
        </w:rPr>
        <w:t xml:space="preserve"> </w:t>
      </w:r>
      <w:r w:rsidR="00680621" w:rsidRPr="00E92524">
        <w:rPr>
          <w:rFonts w:cstheme="minorHAnsi"/>
          <w:i/>
          <w:lang w:val="en-US"/>
        </w:rPr>
        <w:t>Column</w:t>
      </w:r>
      <w:r w:rsidR="00680621">
        <w:rPr>
          <w:rFonts w:cstheme="minorHAnsi"/>
          <w:i/>
        </w:rPr>
        <w:t xml:space="preserve">1 </w:t>
      </w:r>
      <w:r w:rsidR="00E92524" w:rsidRPr="00E92524">
        <w:rPr>
          <w:rFonts w:cstheme="minorHAnsi"/>
        </w:rPr>
        <w:t>содержит информацию</w:t>
      </w:r>
      <w:r w:rsidR="00680621">
        <w:rPr>
          <w:rFonts w:cstheme="minorHAnsi"/>
        </w:rPr>
        <w:t xml:space="preserve"> о</w:t>
      </w:r>
      <w:r w:rsidR="00E92524" w:rsidRPr="00E92524">
        <w:rPr>
          <w:rFonts w:cstheme="minorHAnsi"/>
        </w:rPr>
        <w:t xml:space="preserve"> </w:t>
      </w:r>
      <w:r w:rsidR="00680621">
        <w:rPr>
          <w:rFonts w:cstheme="minorHAnsi"/>
        </w:rPr>
        <w:t xml:space="preserve">классификации </w:t>
      </w:r>
      <w:r w:rsidR="00E92524" w:rsidRPr="00E92524">
        <w:rPr>
          <w:rFonts w:cstheme="minorHAnsi"/>
        </w:rPr>
        <w:t>доход</w:t>
      </w:r>
      <w:r w:rsidR="00680621">
        <w:rPr>
          <w:rFonts w:cstheme="minorHAnsi"/>
        </w:rPr>
        <w:t>ов</w:t>
      </w:r>
      <w:r w:rsidR="00E92524" w:rsidRPr="00E92524">
        <w:rPr>
          <w:rFonts w:cstheme="minorHAnsi"/>
        </w:rPr>
        <w:t xml:space="preserve"> и расходов. Проблема в том, что </w:t>
      </w:r>
      <w:r w:rsidR="00680621">
        <w:rPr>
          <w:rFonts w:cstheme="minorHAnsi"/>
        </w:rPr>
        <w:t xml:space="preserve">строки </w:t>
      </w:r>
      <w:r w:rsidR="00E92524" w:rsidRPr="00E92524">
        <w:rPr>
          <w:rFonts w:cstheme="minorHAnsi"/>
        </w:rPr>
        <w:t>классификаци</w:t>
      </w:r>
      <w:r w:rsidR="00680621">
        <w:rPr>
          <w:rFonts w:cstheme="minorHAnsi"/>
        </w:rPr>
        <w:t>и</w:t>
      </w:r>
      <w:r w:rsidR="00E92524" w:rsidRPr="00E92524">
        <w:rPr>
          <w:rFonts w:cstheme="minorHAnsi"/>
        </w:rPr>
        <w:t xml:space="preserve"> не</w:t>
      </w:r>
      <w:r w:rsidR="00680621">
        <w:rPr>
          <w:rFonts w:cstheme="minorHAnsi"/>
        </w:rPr>
        <w:t xml:space="preserve"> содержат всей важной информации. Ваша цель дополнить строки информацией о месяце и типе измерения (план, факт, расхождение). Кликните правой кнопкой мыши на столбце</w:t>
      </w:r>
      <w:r w:rsidR="00E92524" w:rsidRPr="00E92524">
        <w:rPr>
          <w:rFonts w:cstheme="minorHAnsi"/>
        </w:rPr>
        <w:t xml:space="preserve"> </w:t>
      </w:r>
      <w:r w:rsidR="00680621" w:rsidRPr="00E92524">
        <w:rPr>
          <w:rFonts w:cstheme="minorHAnsi"/>
          <w:i/>
          <w:lang w:val="en-US"/>
        </w:rPr>
        <w:t>Column</w:t>
      </w:r>
      <w:r w:rsidR="00680621">
        <w:rPr>
          <w:rFonts w:cstheme="minorHAnsi"/>
          <w:i/>
        </w:rPr>
        <w:t xml:space="preserve">1 </w:t>
      </w:r>
      <w:r w:rsidR="00680621">
        <w:rPr>
          <w:rFonts w:cstheme="minorHAnsi"/>
        </w:rPr>
        <w:t>–</w:t>
      </w:r>
      <w:r w:rsidR="00680621" w:rsidRPr="00680621">
        <w:rPr>
          <w:rFonts w:cstheme="minorHAnsi"/>
        </w:rPr>
        <w:t xml:space="preserve">&gt; </w:t>
      </w:r>
      <w:r w:rsidR="00E92524" w:rsidRPr="00680621">
        <w:rPr>
          <w:rFonts w:cstheme="minorHAnsi"/>
          <w:i/>
        </w:rPr>
        <w:t>Заполнить</w:t>
      </w:r>
      <w:r w:rsidR="00E92524" w:rsidRPr="00E92524">
        <w:rPr>
          <w:rFonts w:cstheme="minorHAnsi"/>
        </w:rPr>
        <w:t xml:space="preserve"> </w:t>
      </w:r>
      <w:r w:rsidR="00680621">
        <w:rPr>
          <w:rFonts w:cstheme="minorHAnsi"/>
        </w:rPr>
        <w:t>–</w:t>
      </w:r>
      <w:r w:rsidR="00680621" w:rsidRPr="00680621">
        <w:rPr>
          <w:rFonts w:cstheme="minorHAnsi"/>
        </w:rPr>
        <w:t>&gt;</w:t>
      </w:r>
      <w:r w:rsidR="00E92524" w:rsidRPr="00E92524">
        <w:rPr>
          <w:rFonts w:cstheme="minorHAnsi"/>
        </w:rPr>
        <w:t xml:space="preserve"> </w:t>
      </w:r>
      <w:r w:rsidR="00E92524" w:rsidRPr="00680621">
        <w:rPr>
          <w:rFonts w:cstheme="minorHAnsi"/>
          <w:i/>
        </w:rPr>
        <w:t>Вниз</w:t>
      </w:r>
      <w:r w:rsidR="00680621" w:rsidRPr="00680621">
        <w:rPr>
          <w:rFonts w:cstheme="minorHAnsi"/>
        </w:rPr>
        <w:t xml:space="preserve">. </w:t>
      </w:r>
      <w:r w:rsidR="00E92524" w:rsidRPr="00E92524">
        <w:rPr>
          <w:rFonts w:cstheme="minorHAnsi"/>
        </w:rPr>
        <w:t xml:space="preserve">Теперь у вас есть </w:t>
      </w:r>
      <w:r w:rsidR="00680621">
        <w:rPr>
          <w:rFonts w:cstheme="minorHAnsi"/>
        </w:rPr>
        <w:t>правильная</w:t>
      </w:r>
      <w:r w:rsidR="00E92524" w:rsidRPr="00E92524">
        <w:rPr>
          <w:rFonts w:cstheme="minorHAnsi"/>
        </w:rPr>
        <w:t xml:space="preserve"> классификаци</w:t>
      </w:r>
      <w:r w:rsidR="00680621">
        <w:rPr>
          <w:rFonts w:cstheme="minorHAnsi"/>
        </w:rPr>
        <w:t>я</w:t>
      </w:r>
      <w:r w:rsidR="00E92524" w:rsidRPr="00E92524">
        <w:rPr>
          <w:rFonts w:cstheme="minorHAnsi"/>
        </w:rPr>
        <w:t xml:space="preserve"> </w:t>
      </w:r>
      <w:r w:rsidR="00680621">
        <w:rPr>
          <w:rFonts w:cstheme="minorHAnsi"/>
        </w:rPr>
        <w:t xml:space="preserve">в </w:t>
      </w:r>
      <w:r w:rsidR="00E92524" w:rsidRPr="00E92524">
        <w:rPr>
          <w:rFonts w:cstheme="minorHAnsi"/>
        </w:rPr>
        <w:t>каждой строке:</w:t>
      </w:r>
    </w:p>
    <w:p w14:paraId="32F53D06" w14:textId="3228F818" w:rsidR="00E92524" w:rsidRPr="00E92524" w:rsidRDefault="00680621" w:rsidP="00E92524">
      <w:pPr>
        <w:spacing w:after="120" w:line="240" w:lineRule="auto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68C27A39" wp14:editId="7A99BDFC">
            <wp:extent cx="3048000" cy="28384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. 15.6. Классификация счетов заполнена для нужных строк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3696E5" w14:textId="2B6B28F1" w:rsidR="00E92524" w:rsidRPr="00E92524" w:rsidRDefault="00E92524" w:rsidP="00E92524">
      <w:pPr>
        <w:spacing w:after="120" w:line="240" w:lineRule="auto"/>
        <w:rPr>
          <w:rFonts w:cstheme="minorHAnsi"/>
        </w:rPr>
      </w:pPr>
      <w:r w:rsidRPr="00E92524">
        <w:rPr>
          <w:rFonts w:cstheme="minorHAnsi"/>
        </w:rPr>
        <w:t>Рис</w:t>
      </w:r>
      <w:r w:rsidR="00680621">
        <w:rPr>
          <w:rFonts w:cstheme="minorHAnsi"/>
        </w:rPr>
        <w:t>.</w:t>
      </w:r>
      <w:r w:rsidRPr="00E92524">
        <w:rPr>
          <w:rFonts w:cstheme="minorHAnsi"/>
        </w:rPr>
        <w:t xml:space="preserve"> 1</w:t>
      </w:r>
      <w:r w:rsidR="00680621">
        <w:rPr>
          <w:rFonts w:cstheme="minorHAnsi"/>
        </w:rPr>
        <w:t>5.6.</w:t>
      </w:r>
      <w:r w:rsidRPr="00E92524">
        <w:rPr>
          <w:rFonts w:cstheme="minorHAnsi"/>
        </w:rPr>
        <w:t xml:space="preserve"> </w:t>
      </w:r>
      <w:r w:rsidR="00680621">
        <w:rPr>
          <w:rFonts w:cstheme="minorHAnsi"/>
        </w:rPr>
        <w:t>К</w:t>
      </w:r>
      <w:r w:rsidRPr="00E92524">
        <w:rPr>
          <w:rFonts w:cstheme="minorHAnsi"/>
        </w:rPr>
        <w:t>лассификация счетов заполнена</w:t>
      </w:r>
      <w:r w:rsidR="00680621">
        <w:rPr>
          <w:rFonts w:cstheme="minorHAnsi"/>
        </w:rPr>
        <w:t xml:space="preserve"> для нужных строк</w:t>
      </w:r>
    </w:p>
    <w:p w14:paraId="2162D843" w14:textId="60F7B87D" w:rsidR="00680621" w:rsidRPr="008F63AB" w:rsidRDefault="00680621" w:rsidP="00680621">
      <w:pPr>
        <w:spacing w:after="120" w:line="240" w:lineRule="auto"/>
        <w:rPr>
          <w:rFonts w:cstheme="minorHAnsi"/>
        </w:rPr>
      </w:pPr>
      <w:r w:rsidRPr="008F63AB">
        <w:rPr>
          <w:rFonts w:cstheme="minorHAnsi"/>
        </w:rPr>
        <w:t>Теперь вам нужн</w:t>
      </w:r>
      <w:r w:rsidR="008F63AB">
        <w:rPr>
          <w:rFonts w:cstheme="minorHAnsi"/>
        </w:rPr>
        <w:t>о</w:t>
      </w:r>
      <w:r w:rsidRPr="008F63AB">
        <w:rPr>
          <w:rFonts w:cstheme="minorHAnsi"/>
        </w:rPr>
        <w:t xml:space="preserve"> </w:t>
      </w:r>
      <w:r w:rsidR="008F63AB">
        <w:rPr>
          <w:rFonts w:cstheme="minorHAnsi"/>
        </w:rPr>
        <w:t>обработать</w:t>
      </w:r>
      <w:r w:rsidRPr="008F63AB">
        <w:rPr>
          <w:rFonts w:cstheme="minorHAnsi"/>
        </w:rPr>
        <w:t xml:space="preserve"> заголовк</w:t>
      </w:r>
      <w:r w:rsidR="008F63AB">
        <w:rPr>
          <w:rFonts w:cstheme="minorHAnsi"/>
        </w:rPr>
        <w:t>и</w:t>
      </w:r>
      <w:r w:rsidRPr="008F63AB">
        <w:rPr>
          <w:rFonts w:cstheme="minorHAnsi"/>
        </w:rPr>
        <w:t xml:space="preserve"> столбцов. </w:t>
      </w:r>
      <w:r w:rsidR="008F63AB">
        <w:rPr>
          <w:rFonts w:cstheme="minorHAnsi"/>
        </w:rPr>
        <w:t>У</w:t>
      </w:r>
      <w:r w:rsidRPr="008F63AB">
        <w:rPr>
          <w:rFonts w:cstheme="minorHAnsi"/>
        </w:rPr>
        <w:t xml:space="preserve"> них </w:t>
      </w:r>
      <w:r w:rsidR="008F63AB">
        <w:rPr>
          <w:rFonts w:cstheme="minorHAnsi"/>
        </w:rPr>
        <w:t>похожая</w:t>
      </w:r>
      <w:r w:rsidRPr="008F63AB">
        <w:rPr>
          <w:rFonts w:cstheme="minorHAnsi"/>
        </w:rPr>
        <w:t xml:space="preserve"> проблема: апрель находится в </w:t>
      </w:r>
      <w:r w:rsidR="008F63AB" w:rsidRPr="00E92524">
        <w:rPr>
          <w:rFonts w:cstheme="minorHAnsi"/>
          <w:i/>
          <w:lang w:val="en-US"/>
        </w:rPr>
        <w:t>Column</w:t>
      </w:r>
      <w:r w:rsidR="008F63AB">
        <w:rPr>
          <w:rFonts w:cstheme="minorHAnsi"/>
          <w:i/>
        </w:rPr>
        <w:t>3</w:t>
      </w:r>
      <w:r w:rsidRPr="008F63AB">
        <w:rPr>
          <w:rFonts w:cstheme="minorHAnsi"/>
        </w:rPr>
        <w:t xml:space="preserve"> и отсутствует в</w:t>
      </w:r>
      <w:r w:rsidR="008F63AB" w:rsidRPr="008F63AB">
        <w:rPr>
          <w:rFonts w:cstheme="minorHAnsi"/>
          <w:i/>
        </w:rPr>
        <w:t xml:space="preserve"> </w:t>
      </w:r>
      <w:r w:rsidR="008F63AB" w:rsidRPr="00E92524">
        <w:rPr>
          <w:rFonts w:cstheme="minorHAnsi"/>
          <w:i/>
          <w:lang w:val="en-US"/>
        </w:rPr>
        <w:t>Column</w:t>
      </w:r>
      <w:r w:rsidR="008F63AB">
        <w:rPr>
          <w:rFonts w:cstheme="minorHAnsi"/>
          <w:i/>
        </w:rPr>
        <w:t>4</w:t>
      </w:r>
      <w:r w:rsidRPr="008F63AB">
        <w:rPr>
          <w:rFonts w:cstheme="minorHAnsi"/>
        </w:rPr>
        <w:t xml:space="preserve"> и </w:t>
      </w:r>
      <w:r w:rsidR="008F63AB" w:rsidRPr="00E92524">
        <w:rPr>
          <w:rFonts w:cstheme="minorHAnsi"/>
          <w:i/>
          <w:lang w:val="en-US"/>
        </w:rPr>
        <w:t>Column</w:t>
      </w:r>
      <w:r w:rsidR="008F63AB">
        <w:rPr>
          <w:rFonts w:cstheme="minorHAnsi"/>
          <w:i/>
        </w:rPr>
        <w:t>5</w:t>
      </w:r>
      <w:r w:rsidRPr="008F63AB">
        <w:rPr>
          <w:rFonts w:cstheme="minorHAnsi"/>
        </w:rPr>
        <w:t xml:space="preserve">. К сожалению, в </w:t>
      </w:r>
      <w:r w:rsidRPr="00680621">
        <w:rPr>
          <w:rFonts w:cstheme="minorHAnsi"/>
          <w:lang w:val="en-US"/>
        </w:rPr>
        <w:t>Power</w:t>
      </w:r>
      <w:r w:rsidRPr="008F63AB">
        <w:rPr>
          <w:rFonts w:cstheme="minorHAnsi"/>
        </w:rPr>
        <w:t xml:space="preserve"> </w:t>
      </w:r>
      <w:r w:rsidRPr="00680621">
        <w:rPr>
          <w:rFonts w:cstheme="minorHAnsi"/>
          <w:lang w:val="en-US"/>
        </w:rPr>
        <w:t>Query</w:t>
      </w:r>
      <w:r w:rsidRPr="008F63AB">
        <w:rPr>
          <w:rFonts w:cstheme="minorHAnsi"/>
        </w:rPr>
        <w:t xml:space="preserve"> нет команды </w:t>
      </w:r>
      <w:r w:rsidR="008F63AB" w:rsidRPr="008F63AB">
        <w:rPr>
          <w:rFonts w:cstheme="minorHAnsi"/>
          <w:i/>
        </w:rPr>
        <w:t>Заполнить вправо</w:t>
      </w:r>
      <w:r w:rsidRPr="008F63AB">
        <w:rPr>
          <w:rFonts w:cstheme="minorHAnsi"/>
        </w:rPr>
        <w:t xml:space="preserve">. </w:t>
      </w:r>
      <w:r w:rsidR="008F63AB">
        <w:rPr>
          <w:rFonts w:cstheme="minorHAnsi"/>
        </w:rPr>
        <w:t>Чтобы обойти это ограничение сначала примените…</w:t>
      </w:r>
    </w:p>
    <w:p w14:paraId="680F3849" w14:textId="497B5CE3" w:rsidR="00680621" w:rsidRPr="008F63AB" w:rsidRDefault="008F63AB" w:rsidP="008F63AB">
      <w:pPr>
        <w:pStyle w:val="3"/>
      </w:pPr>
      <w:r>
        <w:lastRenderedPageBreak/>
        <w:t>…</w:t>
      </w:r>
      <w:r w:rsidR="00680621" w:rsidRPr="008F63AB">
        <w:t xml:space="preserve">Транспонирование </w:t>
      </w:r>
      <w:r>
        <w:t>д</w:t>
      </w:r>
      <w:r w:rsidR="00680621" w:rsidRPr="008F63AB">
        <w:t>анных</w:t>
      </w:r>
    </w:p>
    <w:p w14:paraId="3783C15D" w14:textId="45EBE9AE" w:rsidR="00680621" w:rsidRPr="008F63AB" w:rsidRDefault="00680621" w:rsidP="00680621">
      <w:pPr>
        <w:spacing w:after="120" w:line="240" w:lineRule="auto"/>
        <w:rPr>
          <w:rFonts w:cstheme="minorHAnsi"/>
        </w:rPr>
      </w:pPr>
      <w:r w:rsidRPr="008F63AB">
        <w:rPr>
          <w:rFonts w:cstheme="minorHAnsi"/>
        </w:rPr>
        <w:t>Перей</w:t>
      </w:r>
      <w:r w:rsidR="008F63AB">
        <w:rPr>
          <w:rFonts w:cstheme="minorHAnsi"/>
        </w:rPr>
        <w:t>ди</w:t>
      </w:r>
      <w:r w:rsidRPr="008F63AB">
        <w:rPr>
          <w:rFonts w:cstheme="minorHAnsi"/>
        </w:rPr>
        <w:t>т</w:t>
      </w:r>
      <w:r w:rsidR="008F63AB">
        <w:rPr>
          <w:rFonts w:cstheme="minorHAnsi"/>
        </w:rPr>
        <w:t>е на вкладку</w:t>
      </w:r>
      <w:r w:rsidRPr="008F63AB">
        <w:rPr>
          <w:rFonts w:cstheme="minorHAnsi"/>
        </w:rPr>
        <w:t xml:space="preserve"> к </w:t>
      </w:r>
      <w:r w:rsidR="008F63AB" w:rsidRPr="008F63AB">
        <w:rPr>
          <w:rFonts w:cstheme="minorHAnsi"/>
          <w:i/>
        </w:rPr>
        <w:t>П</w:t>
      </w:r>
      <w:r w:rsidRPr="008F63AB">
        <w:rPr>
          <w:rFonts w:cstheme="minorHAnsi"/>
          <w:i/>
        </w:rPr>
        <w:t>реобразовани</w:t>
      </w:r>
      <w:r w:rsidR="008F63AB" w:rsidRPr="008F63AB">
        <w:rPr>
          <w:rFonts w:cstheme="minorHAnsi"/>
          <w:i/>
        </w:rPr>
        <w:t>е</w:t>
      </w:r>
      <w:r w:rsidRPr="008F63AB">
        <w:rPr>
          <w:rFonts w:cstheme="minorHAnsi"/>
        </w:rPr>
        <w:t xml:space="preserve"> </w:t>
      </w:r>
      <w:r w:rsidR="008F63AB">
        <w:rPr>
          <w:rFonts w:cstheme="minorHAnsi"/>
        </w:rPr>
        <w:t>–</w:t>
      </w:r>
      <w:r w:rsidR="008F63AB" w:rsidRPr="008F63AB">
        <w:rPr>
          <w:rFonts w:cstheme="minorHAnsi"/>
        </w:rPr>
        <w:t>&gt;</w:t>
      </w:r>
      <w:r w:rsidRPr="008F63AB">
        <w:rPr>
          <w:rFonts w:cstheme="minorHAnsi"/>
        </w:rPr>
        <w:t xml:space="preserve"> </w:t>
      </w:r>
      <w:r w:rsidR="008F63AB" w:rsidRPr="008F63AB">
        <w:rPr>
          <w:rFonts w:cstheme="minorHAnsi"/>
          <w:i/>
        </w:rPr>
        <w:t>Т</w:t>
      </w:r>
      <w:r w:rsidRPr="008F63AB">
        <w:rPr>
          <w:rFonts w:cstheme="minorHAnsi"/>
          <w:i/>
        </w:rPr>
        <w:t>ранспонировать</w:t>
      </w:r>
      <w:r w:rsidR="008F63AB">
        <w:rPr>
          <w:rFonts w:cstheme="minorHAnsi"/>
        </w:rPr>
        <w:t>:</w:t>
      </w:r>
    </w:p>
    <w:p w14:paraId="2812C939" w14:textId="1F1EEB5E" w:rsidR="008F63AB" w:rsidRDefault="008F63AB" w:rsidP="00680621">
      <w:pPr>
        <w:spacing w:after="120" w:line="240" w:lineRule="auto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0038390A" wp14:editId="7845A24A">
            <wp:extent cx="5238750" cy="1714500"/>
            <wp:effectExtent l="0" t="0" r="0" b="0"/>
            <wp:docPr id="9" name="Рисунок 9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. 15.7. Результат транспонирования таблицы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4ADEC2" w14:textId="5E345317" w:rsidR="00680621" w:rsidRDefault="00680621" w:rsidP="00680621">
      <w:pPr>
        <w:spacing w:after="120" w:line="240" w:lineRule="auto"/>
        <w:rPr>
          <w:rFonts w:cstheme="minorHAnsi"/>
          <w:lang w:val="en-US"/>
        </w:rPr>
      </w:pPr>
      <w:r w:rsidRPr="00680621">
        <w:rPr>
          <w:rFonts w:cstheme="minorHAnsi"/>
          <w:lang w:val="en-US"/>
        </w:rPr>
        <w:t>Рис</w:t>
      </w:r>
      <w:r w:rsidR="008F63AB" w:rsidRPr="00113A2A">
        <w:rPr>
          <w:rFonts w:cstheme="minorHAnsi"/>
          <w:lang w:val="en-US"/>
        </w:rPr>
        <w:t>.</w:t>
      </w:r>
      <w:r w:rsidRPr="00680621">
        <w:rPr>
          <w:rFonts w:cstheme="minorHAnsi"/>
          <w:lang w:val="en-US"/>
        </w:rPr>
        <w:t xml:space="preserve"> 1</w:t>
      </w:r>
      <w:r w:rsidR="008F63AB" w:rsidRPr="00113A2A">
        <w:rPr>
          <w:rFonts w:cstheme="minorHAnsi"/>
          <w:lang w:val="en-US"/>
        </w:rPr>
        <w:t>5.7.</w:t>
      </w:r>
      <w:r w:rsidRPr="00680621">
        <w:rPr>
          <w:rFonts w:cstheme="minorHAnsi"/>
          <w:lang w:val="en-US"/>
        </w:rPr>
        <w:t xml:space="preserve"> </w:t>
      </w:r>
      <w:r w:rsidR="008F63AB">
        <w:rPr>
          <w:rFonts w:cstheme="minorHAnsi"/>
        </w:rPr>
        <w:t>Р</w:t>
      </w:r>
      <w:r w:rsidRPr="00680621">
        <w:rPr>
          <w:rFonts w:cstheme="minorHAnsi"/>
          <w:lang w:val="en-US"/>
        </w:rPr>
        <w:t>езультат транспонирования таблицы</w:t>
      </w:r>
    </w:p>
    <w:p w14:paraId="5D3FF35F" w14:textId="77777777" w:rsidR="00F36A53" w:rsidRDefault="00F36A53" w:rsidP="00113A2A">
      <w:pPr>
        <w:spacing w:after="120" w:line="240" w:lineRule="auto"/>
        <w:rPr>
          <w:rFonts w:cstheme="minorHAnsi"/>
        </w:rPr>
      </w:pPr>
      <w:r>
        <w:rPr>
          <w:rFonts w:cstheme="minorHAnsi"/>
        </w:rPr>
        <w:t>Кликните правой кнопкой мыши на столбце</w:t>
      </w:r>
      <w:r w:rsidRPr="00E92524">
        <w:rPr>
          <w:rFonts w:cstheme="minorHAnsi"/>
        </w:rPr>
        <w:t xml:space="preserve"> </w:t>
      </w:r>
      <w:r w:rsidRPr="00E92524">
        <w:rPr>
          <w:rFonts w:cstheme="minorHAnsi"/>
          <w:i/>
          <w:lang w:val="en-US"/>
        </w:rPr>
        <w:t>Column</w:t>
      </w:r>
      <w:r>
        <w:rPr>
          <w:rFonts w:cstheme="minorHAnsi"/>
          <w:i/>
        </w:rPr>
        <w:t xml:space="preserve">1 </w:t>
      </w:r>
      <w:r>
        <w:rPr>
          <w:rFonts w:cstheme="minorHAnsi"/>
        </w:rPr>
        <w:t>–</w:t>
      </w:r>
      <w:r w:rsidRPr="00680621">
        <w:rPr>
          <w:rFonts w:cstheme="minorHAnsi"/>
        </w:rPr>
        <w:t xml:space="preserve">&gt; </w:t>
      </w:r>
      <w:r w:rsidRPr="00680621">
        <w:rPr>
          <w:rFonts w:cstheme="minorHAnsi"/>
          <w:i/>
        </w:rPr>
        <w:t>Заполнить</w:t>
      </w:r>
      <w:r w:rsidRPr="00E92524">
        <w:rPr>
          <w:rFonts w:cstheme="minorHAnsi"/>
        </w:rPr>
        <w:t xml:space="preserve"> </w:t>
      </w:r>
      <w:r>
        <w:rPr>
          <w:rFonts w:cstheme="minorHAnsi"/>
        </w:rPr>
        <w:t>–</w:t>
      </w:r>
      <w:r w:rsidRPr="00680621">
        <w:rPr>
          <w:rFonts w:cstheme="minorHAnsi"/>
        </w:rPr>
        <w:t>&gt;</w:t>
      </w:r>
      <w:r w:rsidRPr="00E92524">
        <w:rPr>
          <w:rFonts w:cstheme="minorHAnsi"/>
        </w:rPr>
        <w:t xml:space="preserve"> </w:t>
      </w:r>
      <w:r w:rsidRPr="00680621">
        <w:rPr>
          <w:rFonts w:cstheme="minorHAnsi"/>
          <w:i/>
        </w:rPr>
        <w:t>Вниз</w:t>
      </w:r>
      <w:r>
        <w:rPr>
          <w:rFonts w:cstheme="minorHAnsi"/>
          <w:i/>
        </w:rPr>
        <w:t>.</w:t>
      </w:r>
    </w:p>
    <w:p w14:paraId="2A94F453" w14:textId="285A0997" w:rsidR="00113A2A" w:rsidRDefault="00F36A53" w:rsidP="00113A2A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Поскольку таблица включает категории и подкатегории вы не можете применить разбор сводной таблицы на </w:t>
      </w:r>
      <w:r w:rsidR="00113A2A" w:rsidRPr="00113A2A">
        <w:rPr>
          <w:rFonts w:cstheme="minorHAnsi"/>
        </w:rPr>
        <w:t xml:space="preserve">основе имен столбцов. </w:t>
      </w:r>
      <w:r>
        <w:rPr>
          <w:rFonts w:cstheme="minorHAnsi"/>
        </w:rPr>
        <w:t>В</w:t>
      </w:r>
      <w:r w:rsidR="00113A2A" w:rsidRPr="00F36A53">
        <w:rPr>
          <w:rFonts w:cstheme="minorHAnsi"/>
        </w:rPr>
        <w:t>ременно объединит</w:t>
      </w:r>
      <w:r>
        <w:rPr>
          <w:rFonts w:cstheme="minorHAnsi"/>
        </w:rPr>
        <w:t>е</w:t>
      </w:r>
      <w:r w:rsidR="00113A2A" w:rsidRPr="00F36A53">
        <w:rPr>
          <w:rFonts w:cstheme="minorHAnsi"/>
        </w:rPr>
        <w:t xml:space="preserve"> </w:t>
      </w:r>
      <w:r w:rsidR="00113A2A" w:rsidRPr="00F36A53">
        <w:rPr>
          <w:rFonts w:cstheme="minorHAnsi"/>
          <w:i/>
          <w:lang w:val="en-US"/>
        </w:rPr>
        <w:t>Column</w:t>
      </w:r>
      <w:r w:rsidRPr="00F36A53">
        <w:rPr>
          <w:rFonts w:cstheme="minorHAnsi"/>
          <w:i/>
        </w:rPr>
        <w:t>1</w:t>
      </w:r>
      <w:r w:rsidR="00113A2A" w:rsidRPr="00F36A53">
        <w:rPr>
          <w:rFonts w:cstheme="minorHAnsi"/>
        </w:rPr>
        <w:t xml:space="preserve"> и </w:t>
      </w:r>
      <w:r w:rsidR="00113A2A" w:rsidRPr="00F36A53">
        <w:rPr>
          <w:rFonts w:cstheme="minorHAnsi"/>
          <w:i/>
          <w:lang w:val="en-US"/>
        </w:rPr>
        <w:t>Column</w:t>
      </w:r>
      <w:r w:rsidR="00113A2A" w:rsidRPr="00F36A53">
        <w:rPr>
          <w:rFonts w:cstheme="minorHAnsi"/>
          <w:i/>
        </w:rPr>
        <w:t>2</w:t>
      </w:r>
      <w:r>
        <w:rPr>
          <w:rFonts w:cstheme="minorHAnsi"/>
        </w:rPr>
        <w:t xml:space="preserve">. </w:t>
      </w:r>
      <w:r w:rsidR="00113A2A" w:rsidRPr="00F36A53">
        <w:rPr>
          <w:rFonts w:cstheme="minorHAnsi"/>
        </w:rPr>
        <w:t xml:space="preserve">Выберите </w:t>
      </w:r>
      <w:r w:rsidR="00113A2A" w:rsidRPr="00F36A53">
        <w:rPr>
          <w:rFonts w:cstheme="minorHAnsi"/>
          <w:i/>
          <w:lang w:val="en-US"/>
        </w:rPr>
        <w:t>Column</w:t>
      </w:r>
      <w:r w:rsidRPr="00F36A53">
        <w:rPr>
          <w:rFonts w:cstheme="minorHAnsi"/>
          <w:i/>
        </w:rPr>
        <w:t>1</w:t>
      </w:r>
      <w:r>
        <w:rPr>
          <w:rFonts w:cstheme="minorHAnsi"/>
          <w:i/>
        </w:rPr>
        <w:t>,</w:t>
      </w:r>
      <w:r w:rsidR="00113A2A" w:rsidRPr="00F36A53">
        <w:rPr>
          <w:rFonts w:cstheme="minorHAnsi"/>
        </w:rPr>
        <w:t xml:space="preserve"> удерживая нажатой клавишу </w:t>
      </w:r>
      <w:r w:rsidR="00113A2A" w:rsidRPr="00113A2A">
        <w:rPr>
          <w:rFonts w:cstheme="minorHAnsi"/>
          <w:lang w:val="en-US"/>
        </w:rPr>
        <w:t>Ctrl</w:t>
      </w:r>
      <w:r>
        <w:rPr>
          <w:rFonts w:cstheme="minorHAnsi"/>
        </w:rPr>
        <w:t>,</w:t>
      </w:r>
      <w:r w:rsidR="00113A2A" w:rsidRPr="00F36A53">
        <w:rPr>
          <w:rFonts w:cstheme="minorHAnsi"/>
        </w:rPr>
        <w:t xml:space="preserve"> выберите </w:t>
      </w:r>
      <w:r w:rsidR="00113A2A" w:rsidRPr="00F36A53">
        <w:rPr>
          <w:rFonts w:cstheme="minorHAnsi"/>
          <w:i/>
          <w:lang w:val="en-US"/>
        </w:rPr>
        <w:t>Column</w:t>
      </w:r>
      <w:r w:rsidRPr="00F36A53">
        <w:rPr>
          <w:rFonts w:cstheme="minorHAnsi"/>
          <w:i/>
        </w:rPr>
        <w:t>2</w:t>
      </w:r>
      <w:r w:rsidR="00113A2A" w:rsidRPr="00F36A53">
        <w:rPr>
          <w:rFonts w:cstheme="minorHAnsi"/>
        </w:rPr>
        <w:t xml:space="preserve"> </w:t>
      </w:r>
      <w:r>
        <w:rPr>
          <w:rFonts w:cstheme="minorHAnsi"/>
        </w:rPr>
        <w:t>–</w:t>
      </w:r>
      <w:r w:rsidRPr="00F36A53">
        <w:rPr>
          <w:rFonts w:cstheme="minorHAnsi"/>
        </w:rPr>
        <w:t>&gt;</w:t>
      </w:r>
      <w:r w:rsidR="00113A2A" w:rsidRPr="00F36A53">
        <w:rPr>
          <w:rFonts w:cstheme="minorHAnsi"/>
        </w:rPr>
        <w:t xml:space="preserve"> </w:t>
      </w:r>
      <w:r>
        <w:rPr>
          <w:rFonts w:cstheme="minorHAnsi"/>
        </w:rPr>
        <w:t xml:space="preserve">Объединить столбцы. </w:t>
      </w:r>
      <w:r w:rsidR="00113A2A" w:rsidRPr="00F36A53">
        <w:rPr>
          <w:rFonts w:cstheme="minorHAnsi"/>
        </w:rPr>
        <w:t xml:space="preserve">Установите </w:t>
      </w:r>
      <w:r>
        <w:rPr>
          <w:rFonts w:cstheme="minorHAnsi"/>
        </w:rPr>
        <w:t xml:space="preserve">в качестве </w:t>
      </w:r>
      <w:r w:rsidR="00113A2A" w:rsidRPr="00F36A53">
        <w:rPr>
          <w:rFonts w:cstheme="minorHAnsi"/>
        </w:rPr>
        <w:t>пользовательск</w:t>
      </w:r>
      <w:r>
        <w:rPr>
          <w:rFonts w:cstheme="minorHAnsi"/>
        </w:rPr>
        <w:t>ого</w:t>
      </w:r>
      <w:r w:rsidR="00113A2A" w:rsidRPr="00F36A53">
        <w:rPr>
          <w:rFonts w:cstheme="minorHAnsi"/>
        </w:rPr>
        <w:t xml:space="preserve"> разделител</w:t>
      </w:r>
      <w:r>
        <w:rPr>
          <w:rFonts w:cstheme="minorHAnsi"/>
        </w:rPr>
        <w:t>я</w:t>
      </w:r>
      <w:r w:rsidR="00113A2A" w:rsidRPr="00F36A53">
        <w:rPr>
          <w:rFonts w:cstheme="minorHAnsi"/>
        </w:rPr>
        <w:t xml:space="preserve"> </w:t>
      </w:r>
      <w:r>
        <w:rPr>
          <w:rFonts w:cstheme="minorHAnsi"/>
        </w:rPr>
        <w:t xml:space="preserve">вертикальную черту – </w:t>
      </w:r>
      <w:r w:rsidRPr="00F36A53">
        <w:rPr>
          <w:rFonts w:cstheme="minorHAnsi"/>
        </w:rPr>
        <w:t>|</w:t>
      </w:r>
      <w:r>
        <w:rPr>
          <w:rFonts w:cstheme="minorHAnsi"/>
        </w:rPr>
        <w:t>. (С</w:t>
      </w:r>
      <w:r w:rsidR="00113A2A" w:rsidRPr="00F36A53">
        <w:rPr>
          <w:rFonts w:cstheme="minorHAnsi"/>
        </w:rPr>
        <w:t xml:space="preserve">имвол | </w:t>
      </w:r>
      <w:r>
        <w:rPr>
          <w:rFonts w:cstheme="minorHAnsi"/>
        </w:rPr>
        <w:t>привлекателен тем</w:t>
      </w:r>
      <w:r w:rsidR="00113A2A" w:rsidRPr="00F36A53">
        <w:rPr>
          <w:rFonts w:cstheme="minorHAnsi"/>
        </w:rPr>
        <w:t xml:space="preserve">, что </w:t>
      </w:r>
      <w:r>
        <w:rPr>
          <w:rFonts w:cstheme="minorHAnsi"/>
        </w:rPr>
        <w:t>он</w:t>
      </w:r>
      <w:r w:rsidR="00113A2A" w:rsidRPr="00F36A53">
        <w:rPr>
          <w:rFonts w:cstheme="minorHAnsi"/>
        </w:rPr>
        <w:t xml:space="preserve"> редко встречается в </w:t>
      </w:r>
      <w:r>
        <w:rPr>
          <w:rFonts w:cstheme="minorHAnsi"/>
        </w:rPr>
        <w:t xml:space="preserve">обычном </w:t>
      </w:r>
      <w:r w:rsidR="00113A2A" w:rsidRPr="00F36A53">
        <w:rPr>
          <w:rFonts w:cstheme="minorHAnsi"/>
        </w:rPr>
        <w:t xml:space="preserve">наборе данных. </w:t>
      </w:r>
      <w:r>
        <w:rPr>
          <w:rFonts w:cstheme="minorHAnsi"/>
        </w:rPr>
        <w:t>Э</w:t>
      </w:r>
      <w:r w:rsidR="00113A2A" w:rsidRPr="00F36A53">
        <w:rPr>
          <w:rFonts w:cstheme="minorHAnsi"/>
        </w:rPr>
        <w:t xml:space="preserve">то означает, что </w:t>
      </w:r>
      <w:r>
        <w:rPr>
          <w:rFonts w:cstheme="minorHAnsi"/>
        </w:rPr>
        <w:t xml:space="preserve">последующее разделение на основе этого символа вряд ли нарушит данные.) </w:t>
      </w:r>
      <w:r w:rsidR="00113A2A" w:rsidRPr="00F36A53">
        <w:rPr>
          <w:rFonts w:cstheme="minorHAnsi"/>
        </w:rPr>
        <w:t>Теперь у вас есть один столбец меток, которые можно использовать для заголовков:</w:t>
      </w:r>
    </w:p>
    <w:p w14:paraId="212EACBD" w14:textId="4F739EE5" w:rsidR="00F36A53" w:rsidRPr="00F36A53" w:rsidRDefault="00F36A53" w:rsidP="00113A2A">
      <w:pPr>
        <w:spacing w:after="120" w:line="240" w:lineRule="auto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21A38BF0" wp14:editId="009153C7">
            <wp:extent cx="5238750" cy="1704975"/>
            <wp:effectExtent l="0" t="0" r="0" b="9525"/>
            <wp:docPr id="10" name="Рисунок 10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. 15.8. Объединение категорий и подкатегорий в один столбец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A8FE86" w14:textId="26AF6DA0" w:rsidR="00113A2A" w:rsidRPr="00F36A53" w:rsidRDefault="00113A2A" w:rsidP="00113A2A">
      <w:pPr>
        <w:spacing w:after="120" w:line="240" w:lineRule="auto"/>
        <w:rPr>
          <w:rFonts w:cstheme="minorHAnsi"/>
        </w:rPr>
      </w:pPr>
      <w:r w:rsidRPr="00F36A53">
        <w:rPr>
          <w:rFonts w:cstheme="minorHAnsi"/>
        </w:rPr>
        <w:t>Рис. 1</w:t>
      </w:r>
      <w:r w:rsidR="00F36A53">
        <w:rPr>
          <w:rFonts w:cstheme="minorHAnsi"/>
        </w:rPr>
        <w:t>5.8.</w:t>
      </w:r>
      <w:r w:rsidRPr="00F36A53">
        <w:rPr>
          <w:rFonts w:cstheme="minorHAnsi"/>
        </w:rPr>
        <w:t xml:space="preserve"> </w:t>
      </w:r>
      <w:r w:rsidR="00F36A53">
        <w:rPr>
          <w:rFonts w:cstheme="minorHAnsi"/>
        </w:rPr>
        <w:t>О</w:t>
      </w:r>
      <w:r w:rsidRPr="00F36A53">
        <w:rPr>
          <w:rFonts w:cstheme="minorHAnsi"/>
        </w:rPr>
        <w:t>бъединение категорий и подкатегорий в один столбец</w:t>
      </w:r>
    </w:p>
    <w:p w14:paraId="700EB86E" w14:textId="0EFA0880" w:rsidR="00997CB8" w:rsidRPr="00997CB8" w:rsidRDefault="00F36A53" w:rsidP="00997CB8">
      <w:pPr>
        <w:spacing w:after="120" w:line="240" w:lineRule="auto"/>
        <w:rPr>
          <w:rFonts w:cstheme="minorHAnsi"/>
        </w:rPr>
      </w:pPr>
      <w:r>
        <w:rPr>
          <w:rFonts w:cstheme="minorHAnsi"/>
        </w:rPr>
        <w:t>П</w:t>
      </w:r>
      <w:r w:rsidRPr="00F36A53">
        <w:rPr>
          <w:rFonts w:cstheme="minorHAnsi"/>
        </w:rPr>
        <w:t>ереверн</w:t>
      </w:r>
      <w:r>
        <w:rPr>
          <w:rFonts w:cstheme="minorHAnsi"/>
        </w:rPr>
        <w:t>ите</w:t>
      </w:r>
      <w:r w:rsidRPr="00F36A53">
        <w:rPr>
          <w:rFonts w:cstheme="minorHAnsi"/>
        </w:rPr>
        <w:t xml:space="preserve"> данные обратно и п</w:t>
      </w:r>
      <w:r>
        <w:rPr>
          <w:rFonts w:cstheme="minorHAnsi"/>
        </w:rPr>
        <w:t xml:space="preserve">овысьте </w:t>
      </w:r>
      <w:r w:rsidRPr="00F36A53">
        <w:rPr>
          <w:rFonts w:cstheme="minorHAnsi"/>
        </w:rPr>
        <w:t>заголовки</w:t>
      </w:r>
      <w:r>
        <w:rPr>
          <w:rFonts w:cstheme="minorHAnsi"/>
        </w:rPr>
        <w:t xml:space="preserve">. </w:t>
      </w:r>
      <w:r w:rsidRPr="008F63AB">
        <w:rPr>
          <w:rFonts w:cstheme="minorHAnsi"/>
        </w:rPr>
        <w:t>Перей</w:t>
      </w:r>
      <w:r>
        <w:rPr>
          <w:rFonts w:cstheme="minorHAnsi"/>
        </w:rPr>
        <w:t>ди</w:t>
      </w:r>
      <w:r w:rsidRPr="008F63AB">
        <w:rPr>
          <w:rFonts w:cstheme="minorHAnsi"/>
        </w:rPr>
        <w:t>т</w:t>
      </w:r>
      <w:r>
        <w:rPr>
          <w:rFonts w:cstheme="minorHAnsi"/>
        </w:rPr>
        <w:t>е на вкладку</w:t>
      </w:r>
      <w:r w:rsidRPr="008F63AB">
        <w:rPr>
          <w:rFonts w:cstheme="minorHAnsi"/>
        </w:rPr>
        <w:t xml:space="preserve"> к </w:t>
      </w:r>
      <w:r w:rsidRPr="008F63AB">
        <w:rPr>
          <w:rFonts w:cstheme="minorHAnsi"/>
          <w:i/>
        </w:rPr>
        <w:t>Преобразование</w:t>
      </w:r>
      <w:r w:rsidRPr="008F63AB">
        <w:rPr>
          <w:rFonts w:cstheme="minorHAnsi"/>
        </w:rPr>
        <w:t xml:space="preserve"> </w:t>
      </w:r>
      <w:r>
        <w:rPr>
          <w:rFonts w:cstheme="minorHAnsi"/>
        </w:rPr>
        <w:t>–</w:t>
      </w:r>
      <w:r w:rsidRPr="008F63AB">
        <w:rPr>
          <w:rFonts w:cstheme="minorHAnsi"/>
        </w:rPr>
        <w:t xml:space="preserve">&gt; </w:t>
      </w:r>
      <w:r w:rsidRPr="008F63AB">
        <w:rPr>
          <w:rFonts w:cstheme="minorHAnsi"/>
          <w:i/>
        </w:rPr>
        <w:t>Транспонировать</w:t>
      </w:r>
      <w:r>
        <w:rPr>
          <w:rFonts w:cstheme="minorHAnsi"/>
        </w:rPr>
        <w:t>.</w:t>
      </w:r>
      <w:r w:rsidR="00997CB8">
        <w:rPr>
          <w:rFonts w:cstheme="minorHAnsi"/>
        </w:rPr>
        <w:t xml:space="preserve"> </w:t>
      </w:r>
      <w:r w:rsidR="00997CB8" w:rsidRPr="00997CB8">
        <w:rPr>
          <w:rFonts w:cstheme="minorHAnsi"/>
          <w:i/>
        </w:rPr>
        <w:t>Главная</w:t>
      </w:r>
      <w:r w:rsidR="00997CB8">
        <w:rPr>
          <w:rFonts w:cstheme="minorHAnsi"/>
        </w:rPr>
        <w:t xml:space="preserve"> –</w:t>
      </w:r>
      <w:r w:rsidR="00997CB8" w:rsidRPr="00997CB8">
        <w:rPr>
          <w:rFonts w:cstheme="minorHAnsi"/>
        </w:rPr>
        <w:t>&gt;</w:t>
      </w:r>
      <w:r w:rsidR="00997CB8">
        <w:rPr>
          <w:rFonts w:cstheme="minorHAnsi"/>
        </w:rPr>
        <w:t xml:space="preserve"> </w:t>
      </w:r>
      <w:r w:rsidR="00997CB8" w:rsidRPr="00997CB8">
        <w:rPr>
          <w:rFonts w:cstheme="minorHAnsi"/>
          <w:i/>
        </w:rPr>
        <w:t>И</w:t>
      </w:r>
      <w:r w:rsidRPr="00997CB8">
        <w:rPr>
          <w:rFonts w:cstheme="minorHAnsi"/>
          <w:i/>
        </w:rPr>
        <w:t>спользовать первую строку в качестве заголовков</w:t>
      </w:r>
      <w:r w:rsidR="00997CB8">
        <w:rPr>
          <w:rFonts w:cstheme="minorHAnsi"/>
        </w:rPr>
        <w:t xml:space="preserve">. Переименуйте столбец </w:t>
      </w:r>
      <w:r w:rsidR="00997CB8" w:rsidRPr="00997CB8">
        <w:rPr>
          <w:rFonts w:cstheme="minorHAnsi"/>
        </w:rPr>
        <w:t xml:space="preserve">| </w:t>
      </w:r>
      <w:r w:rsidR="00997CB8">
        <w:rPr>
          <w:rFonts w:cstheme="minorHAnsi"/>
        </w:rPr>
        <w:t>–</w:t>
      </w:r>
      <w:r w:rsidR="00997CB8" w:rsidRPr="00997CB8">
        <w:rPr>
          <w:rFonts w:cstheme="minorHAnsi"/>
        </w:rPr>
        <w:t xml:space="preserve">&gt; </w:t>
      </w:r>
      <w:r w:rsidR="00997CB8" w:rsidRPr="00997CB8">
        <w:rPr>
          <w:rFonts w:cstheme="minorHAnsi"/>
          <w:i/>
          <w:lang w:val="en-US"/>
        </w:rPr>
        <w:t>Class</w:t>
      </w:r>
      <w:r w:rsidR="00997CB8">
        <w:rPr>
          <w:rFonts w:cstheme="minorHAnsi"/>
        </w:rPr>
        <w:t xml:space="preserve">, а столбец </w:t>
      </w:r>
      <w:r w:rsidR="00997CB8" w:rsidRPr="00997CB8">
        <w:rPr>
          <w:rFonts w:cstheme="minorHAnsi"/>
        </w:rPr>
        <w:t xml:space="preserve">|_1 </w:t>
      </w:r>
      <w:r w:rsidR="00997CB8">
        <w:rPr>
          <w:rFonts w:cstheme="minorHAnsi"/>
        </w:rPr>
        <w:t>–</w:t>
      </w:r>
      <w:r w:rsidR="00997CB8">
        <w:rPr>
          <w:rFonts w:cstheme="minorHAnsi"/>
          <w:lang w:val="en-US"/>
        </w:rPr>
        <w:t>&gt;</w:t>
      </w:r>
      <w:r w:rsidR="00997CB8" w:rsidRPr="00997CB8">
        <w:rPr>
          <w:rFonts w:cstheme="minorHAnsi"/>
        </w:rPr>
        <w:t xml:space="preserve"> </w:t>
      </w:r>
      <w:r w:rsidR="00997CB8" w:rsidRPr="00997CB8">
        <w:rPr>
          <w:rFonts w:cstheme="minorHAnsi"/>
          <w:i/>
          <w:lang w:val="en-US"/>
        </w:rPr>
        <w:t>Account</w:t>
      </w:r>
      <w:r w:rsidR="00997CB8">
        <w:rPr>
          <w:rFonts w:cstheme="minorHAnsi"/>
        </w:rPr>
        <w:t>.</w:t>
      </w:r>
    </w:p>
    <w:p w14:paraId="30232804" w14:textId="6062EF36" w:rsidR="00997CB8" w:rsidRDefault="00997CB8" w:rsidP="00F36A53">
      <w:pPr>
        <w:spacing w:after="120" w:line="240" w:lineRule="auto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4E7FE640" wp14:editId="6E87BA6C">
            <wp:extent cx="4762500" cy="25146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. 15.9. Цель уже близка!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614AED" w14:textId="77777777" w:rsidR="00997CB8" w:rsidRDefault="00F36A53" w:rsidP="00F36A53">
      <w:pPr>
        <w:spacing w:after="120" w:line="240" w:lineRule="auto"/>
        <w:rPr>
          <w:rFonts w:cstheme="minorHAnsi"/>
        </w:rPr>
      </w:pPr>
      <w:r w:rsidRPr="00F36A53">
        <w:rPr>
          <w:rFonts w:cstheme="minorHAnsi"/>
        </w:rPr>
        <w:t>Рис</w:t>
      </w:r>
      <w:r w:rsidR="00997CB8">
        <w:rPr>
          <w:rFonts w:cstheme="minorHAnsi"/>
        </w:rPr>
        <w:t>. 15.9. Цель уже близка!</w:t>
      </w:r>
    </w:p>
    <w:p w14:paraId="22596FC7" w14:textId="29A7AF30" w:rsidR="00F36A53" w:rsidRDefault="00997CB8" w:rsidP="00F36A53">
      <w:pPr>
        <w:spacing w:after="120" w:line="240" w:lineRule="auto"/>
        <w:rPr>
          <w:rFonts w:cstheme="minorHAnsi"/>
        </w:rPr>
      </w:pPr>
      <w:r>
        <w:rPr>
          <w:rFonts w:cstheme="minorHAnsi"/>
        </w:rPr>
        <w:lastRenderedPageBreak/>
        <w:t xml:space="preserve">Дальнейшие процедуры </w:t>
      </w:r>
      <w:r w:rsidR="00F36A53" w:rsidRPr="00F36A53">
        <w:rPr>
          <w:rFonts w:cstheme="minorHAnsi"/>
        </w:rPr>
        <w:t>стандартн</w:t>
      </w:r>
      <w:r>
        <w:rPr>
          <w:rFonts w:cstheme="minorHAnsi"/>
        </w:rPr>
        <w:t>ы</w:t>
      </w:r>
      <w:r w:rsidR="00F36A53" w:rsidRPr="00F36A53">
        <w:rPr>
          <w:rFonts w:cstheme="minorHAnsi"/>
        </w:rPr>
        <w:t xml:space="preserve"> для сценария </w:t>
      </w:r>
      <w:r>
        <w:rPr>
          <w:rFonts w:cstheme="minorHAnsi"/>
        </w:rPr>
        <w:t xml:space="preserve">разбора сводной таблицы. </w:t>
      </w:r>
      <w:r w:rsidR="00F36A53" w:rsidRPr="00F36A53">
        <w:rPr>
          <w:rFonts w:cstheme="minorHAnsi"/>
        </w:rPr>
        <w:t xml:space="preserve">Отфильтруйте столбец </w:t>
      </w:r>
      <w:r w:rsidR="00F36A53" w:rsidRPr="00997CB8">
        <w:rPr>
          <w:rFonts w:cstheme="minorHAnsi"/>
          <w:i/>
          <w:lang w:val="en-US"/>
        </w:rPr>
        <w:t>Account</w:t>
      </w:r>
      <w:r w:rsidR="00F36A53" w:rsidRPr="00F36A53">
        <w:rPr>
          <w:rFonts w:cstheme="minorHAnsi"/>
        </w:rPr>
        <w:t xml:space="preserve"> </w:t>
      </w:r>
      <w:r>
        <w:rPr>
          <w:rFonts w:cstheme="minorHAnsi"/>
        </w:rPr>
        <w:t>и</w:t>
      </w:r>
      <w:r w:rsidR="00F36A53" w:rsidRPr="00F36A53">
        <w:rPr>
          <w:rFonts w:cstheme="minorHAnsi"/>
        </w:rPr>
        <w:t xml:space="preserve"> удал</w:t>
      </w:r>
      <w:r>
        <w:rPr>
          <w:rFonts w:cstheme="minorHAnsi"/>
        </w:rPr>
        <w:t>ите</w:t>
      </w:r>
      <w:r w:rsidR="00F36A53" w:rsidRPr="00F36A53">
        <w:rPr>
          <w:rFonts w:cstheme="minorHAnsi"/>
        </w:rPr>
        <w:t xml:space="preserve"> нулевы</w:t>
      </w:r>
      <w:r>
        <w:rPr>
          <w:rFonts w:cstheme="minorHAnsi"/>
        </w:rPr>
        <w:t>е</w:t>
      </w:r>
      <w:r w:rsidR="00F36A53" w:rsidRPr="00F36A53">
        <w:rPr>
          <w:rFonts w:cstheme="minorHAnsi"/>
        </w:rPr>
        <w:t xml:space="preserve"> значени</w:t>
      </w:r>
      <w:r>
        <w:rPr>
          <w:rFonts w:cstheme="minorHAnsi"/>
        </w:rPr>
        <w:t xml:space="preserve">я. </w:t>
      </w:r>
      <w:r w:rsidR="00F36A53" w:rsidRPr="00F36A53">
        <w:rPr>
          <w:rFonts w:cstheme="minorHAnsi"/>
        </w:rPr>
        <w:t xml:space="preserve">Выберите столбцы </w:t>
      </w:r>
      <w:r w:rsidRPr="00997CB8">
        <w:rPr>
          <w:rFonts w:cstheme="minorHAnsi"/>
          <w:i/>
          <w:lang w:val="en-US"/>
        </w:rPr>
        <w:t>Class</w:t>
      </w:r>
      <w:r>
        <w:rPr>
          <w:rFonts w:cstheme="minorHAnsi"/>
        </w:rPr>
        <w:t xml:space="preserve"> и </w:t>
      </w:r>
      <w:r w:rsidRPr="00997CB8">
        <w:rPr>
          <w:rFonts w:cstheme="minorHAnsi"/>
          <w:i/>
          <w:lang w:val="en-US"/>
        </w:rPr>
        <w:t>Account</w:t>
      </w:r>
      <w:r>
        <w:rPr>
          <w:rFonts w:cstheme="minorHAnsi"/>
        </w:rPr>
        <w:t xml:space="preserve">. </w:t>
      </w:r>
      <w:r w:rsidR="00F36A53" w:rsidRPr="00F36A53">
        <w:rPr>
          <w:rFonts w:cstheme="minorHAnsi"/>
        </w:rPr>
        <w:t xml:space="preserve">Щелкните правой кнопкой мыши </w:t>
      </w:r>
      <w:r>
        <w:rPr>
          <w:rFonts w:cstheme="minorHAnsi"/>
        </w:rPr>
        <w:t xml:space="preserve">один из </w:t>
      </w:r>
      <w:r w:rsidR="00F36A53" w:rsidRPr="00F36A53">
        <w:rPr>
          <w:rFonts w:cstheme="minorHAnsi"/>
        </w:rPr>
        <w:t>выбранны</w:t>
      </w:r>
      <w:r>
        <w:rPr>
          <w:rFonts w:cstheme="minorHAnsi"/>
        </w:rPr>
        <w:t>х</w:t>
      </w:r>
      <w:r w:rsidR="00F36A53" w:rsidRPr="00F36A53">
        <w:rPr>
          <w:rFonts w:cstheme="minorHAnsi"/>
        </w:rPr>
        <w:t xml:space="preserve"> заголовк</w:t>
      </w:r>
      <w:r>
        <w:rPr>
          <w:rFonts w:cstheme="minorHAnsi"/>
        </w:rPr>
        <w:t>ов</w:t>
      </w:r>
      <w:r w:rsidR="00F36A53" w:rsidRPr="00F36A53">
        <w:rPr>
          <w:rFonts w:cstheme="minorHAnsi"/>
        </w:rPr>
        <w:t xml:space="preserve"> </w:t>
      </w:r>
      <w:r>
        <w:rPr>
          <w:rFonts w:cstheme="minorHAnsi"/>
        </w:rPr>
        <w:t>–</w:t>
      </w:r>
      <w:r w:rsidRPr="00997CB8">
        <w:rPr>
          <w:rFonts w:cstheme="minorHAnsi"/>
        </w:rPr>
        <w:t>&gt;</w:t>
      </w:r>
      <w:r w:rsidR="00F36A53" w:rsidRPr="00F36A53">
        <w:rPr>
          <w:rFonts w:cstheme="minorHAnsi"/>
        </w:rPr>
        <w:t xml:space="preserve"> </w:t>
      </w:r>
      <w:r>
        <w:rPr>
          <w:rFonts w:cstheme="minorHAnsi"/>
        </w:rPr>
        <w:t>Отменить свертывание других столбцов:</w:t>
      </w:r>
    </w:p>
    <w:p w14:paraId="20F8833B" w14:textId="64AC0138" w:rsidR="00997CB8" w:rsidRPr="00F36A53" w:rsidRDefault="00997CB8" w:rsidP="00F36A53">
      <w:pPr>
        <w:spacing w:after="120" w:line="240" w:lineRule="auto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35B7BF13" wp14:editId="4E9653B3">
            <wp:extent cx="4762500" cy="1609725"/>
            <wp:effectExtent l="0" t="0" r="0" b="9525"/>
            <wp:docPr id="12" name="Рисунок 12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. 15.10. Почти правильная таблица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D9CDF5" w14:textId="5E248DC0" w:rsidR="00997CB8" w:rsidRPr="00997CB8" w:rsidRDefault="00F36A53" w:rsidP="00F36A53">
      <w:pPr>
        <w:spacing w:after="120" w:line="240" w:lineRule="auto"/>
        <w:rPr>
          <w:rFonts w:cstheme="minorHAnsi"/>
        </w:rPr>
      </w:pPr>
      <w:r w:rsidRPr="00997CB8">
        <w:rPr>
          <w:rFonts w:cstheme="minorHAnsi"/>
        </w:rPr>
        <w:t>Рис</w:t>
      </w:r>
      <w:r w:rsidR="00997CB8">
        <w:rPr>
          <w:rFonts w:cstheme="minorHAnsi"/>
        </w:rPr>
        <w:t>.</w:t>
      </w:r>
      <w:r w:rsidRPr="00997CB8">
        <w:rPr>
          <w:rFonts w:cstheme="minorHAnsi"/>
        </w:rPr>
        <w:t xml:space="preserve"> 1</w:t>
      </w:r>
      <w:r w:rsidR="00997CB8">
        <w:rPr>
          <w:rFonts w:cstheme="minorHAnsi"/>
        </w:rPr>
        <w:t>5.10.</w:t>
      </w:r>
      <w:r w:rsidRPr="00997CB8">
        <w:rPr>
          <w:rFonts w:cstheme="minorHAnsi"/>
        </w:rPr>
        <w:t xml:space="preserve"> </w:t>
      </w:r>
      <w:r w:rsidR="00997CB8">
        <w:rPr>
          <w:rFonts w:cstheme="minorHAnsi"/>
        </w:rPr>
        <w:t>Почти правильная таблица</w:t>
      </w:r>
    </w:p>
    <w:p w14:paraId="6894F6B7" w14:textId="0ACD4821" w:rsidR="00997CB8" w:rsidRPr="00997CB8" w:rsidRDefault="00997CB8" w:rsidP="00997CB8">
      <w:pPr>
        <w:spacing w:after="120" w:line="240" w:lineRule="auto"/>
        <w:rPr>
          <w:rFonts w:cstheme="minorHAnsi"/>
        </w:rPr>
      </w:pPr>
      <w:r>
        <w:rPr>
          <w:rFonts w:cstheme="minorHAnsi"/>
        </w:rPr>
        <w:t>Осталось</w:t>
      </w:r>
      <w:r w:rsidRPr="00997CB8">
        <w:rPr>
          <w:rFonts w:cstheme="minorHAnsi"/>
        </w:rPr>
        <w:t xml:space="preserve"> разделить столбец </w:t>
      </w:r>
      <w:r w:rsidRPr="00997CB8">
        <w:rPr>
          <w:rFonts w:cstheme="minorHAnsi"/>
          <w:i/>
        </w:rPr>
        <w:t>Атрибут</w:t>
      </w:r>
      <w:r w:rsidRPr="00997CB8">
        <w:rPr>
          <w:rFonts w:cstheme="minorHAnsi"/>
        </w:rPr>
        <w:t xml:space="preserve"> и </w:t>
      </w:r>
      <w:r>
        <w:rPr>
          <w:rFonts w:cstheme="minorHAnsi"/>
        </w:rPr>
        <w:t xml:space="preserve">переименовать </w:t>
      </w:r>
      <w:r w:rsidRPr="00997CB8">
        <w:rPr>
          <w:rFonts w:cstheme="minorHAnsi"/>
        </w:rPr>
        <w:t>столбц</w:t>
      </w:r>
      <w:r>
        <w:rPr>
          <w:rFonts w:cstheme="minorHAnsi"/>
        </w:rPr>
        <w:t xml:space="preserve">ы. </w:t>
      </w:r>
      <w:r w:rsidRPr="00997CB8">
        <w:rPr>
          <w:rFonts w:cstheme="minorHAnsi"/>
        </w:rPr>
        <w:t>Щелкните правой кнопкой мыши столб</w:t>
      </w:r>
      <w:r>
        <w:rPr>
          <w:rFonts w:cstheme="minorHAnsi"/>
        </w:rPr>
        <w:t>е</w:t>
      </w:r>
      <w:r w:rsidRPr="00997CB8">
        <w:rPr>
          <w:rFonts w:cstheme="minorHAnsi"/>
        </w:rPr>
        <w:t xml:space="preserve">ц </w:t>
      </w:r>
      <w:r w:rsidRPr="00997CB8">
        <w:rPr>
          <w:rFonts w:cstheme="minorHAnsi"/>
          <w:i/>
        </w:rPr>
        <w:t>Атрибут</w:t>
      </w:r>
      <w:r w:rsidRPr="00997CB8">
        <w:rPr>
          <w:rFonts w:cstheme="minorHAnsi"/>
        </w:rPr>
        <w:t xml:space="preserve"> </w:t>
      </w:r>
      <w:r>
        <w:rPr>
          <w:rFonts w:cstheme="minorHAnsi"/>
        </w:rPr>
        <w:t>–</w:t>
      </w:r>
      <w:r w:rsidRPr="00997CB8">
        <w:rPr>
          <w:rFonts w:cstheme="minorHAnsi"/>
        </w:rPr>
        <w:t xml:space="preserve">&gt; </w:t>
      </w:r>
      <w:r w:rsidRPr="00E80BDC">
        <w:rPr>
          <w:rFonts w:cstheme="minorHAnsi"/>
          <w:i/>
        </w:rPr>
        <w:t>Разделить столбец</w:t>
      </w:r>
      <w:r w:rsidRPr="00997CB8">
        <w:rPr>
          <w:rFonts w:cstheme="minorHAnsi"/>
        </w:rPr>
        <w:t xml:space="preserve"> </w:t>
      </w:r>
      <w:r>
        <w:rPr>
          <w:rFonts w:cstheme="minorHAnsi"/>
        </w:rPr>
        <w:t>–</w:t>
      </w:r>
      <w:r w:rsidRPr="00997CB8">
        <w:rPr>
          <w:rFonts w:cstheme="minorHAnsi"/>
        </w:rPr>
        <w:t xml:space="preserve">&gt; </w:t>
      </w:r>
      <w:r w:rsidRPr="00E80BDC">
        <w:rPr>
          <w:rFonts w:cstheme="minorHAnsi"/>
          <w:i/>
        </w:rPr>
        <w:t>По разделителю</w:t>
      </w:r>
      <w:r w:rsidRPr="00997CB8">
        <w:rPr>
          <w:rFonts w:cstheme="minorHAnsi"/>
        </w:rPr>
        <w:t xml:space="preserve"> </w:t>
      </w:r>
      <w:r>
        <w:rPr>
          <w:rFonts w:cstheme="minorHAnsi"/>
        </w:rPr>
        <w:t>–</w:t>
      </w:r>
      <w:r w:rsidRPr="00997CB8">
        <w:rPr>
          <w:rFonts w:cstheme="minorHAnsi"/>
        </w:rPr>
        <w:t xml:space="preserve">&gt; </w:t>
      </w:r>
      <w:r w:rsidRPr="00E80BDC">
        <w:rPr>
          <w:rFonts w:cstheme="minorHAnsi"/>
          <w:i/>
        </w:rPr>
        <w:t>Пользовательский</w:t>
      </w:r>
      <w:r>
        <w:rPr>
          <w:rFonts w:cstheme="minorHAnsi"/>
        </w:rPr>
        <w:t xml:space="preserve"> –</w:t>
      </w:r>
      <w:r w:rsidRPr="00997CB8">
        <w:rPr>
          <w:rFonts w:cstheme="minorHAnsi"/>
        </w:rPr>
        <w:t>&gt;</w:t>
      </w:r>
      <w:r>
        <w:rPr>
          <w:rFonts w:cstheme="minorHAnsi"/>
        </w:rPr>
        <w:t xml:space="preserve"> По символу </w:t>
      </w:r>
      <w:r w:rsidRPr="00997CB8">
        <w:rPr>
          <w:rFonts w:cstheme="minorHAnsi"/>
        </w:rPr>
        <w:t>|</w:t>
      </w:r>
      <w:r>
        <w:rPr>
          <w:rFonts w:cstheme="minorHAnsi"/>
        </w:rPr>
        <w:t>.</w:t>
      </w:r>
      <w:r w:rsidR="00E80BDC">
        <w:rPr>
          <w:rFonts w:cstheme="minorHAnsi"/>
        </w:rPr>
        <w:t xml:space="preserve"> </w:t>
      </w:r>
      <w:r w:rsidRPr="00997CB8">
        <w:rPr>
          <w:rFonts w:cstheme="minorHAnsi"/>
        </w:rPr>
        <w:t>Щелкните правой кнопкой мыши</w:t>
      </w:r>
      <w:r w:rsidR="00E80BDC">
        <w:rPr>
          <w:rFonts w:cstheme="minorHAnsi"/>
        </w:rPr>
        <w:t xml:space="preserve"> столбец</w:t>
      </w:r>
      <w:r w:rsidRPr="00997CB8">
        <w:rPr>
          <w:rFonts w:cstheme="minorHAnsi"/>
        </w:rPr>
        <w:t xml:space="preserve"> </w:t>
      </w:r>
      <w:r w:rsidR="00E80BDC" w:rsidRPr="00E80BDC">
        <w:rPr>
          <w:rFonts w:cstheme="minorHAnsi"/>
          <w:i/>
        </w:rPr>
        <w:t>А</w:t>
      </w:r>
      <w:r w:rsidRPr="00E80BDC">
        <w:rPr>
          <w:rFonts w:cstheme="minorHAnsi"/>
          <w:i/>
        </w:rPr>
        <w:t>трибут.1</w:t>
      </w:r>
      <w:r w:rsidRPr="00997CB8">
        <w:rPr>
          <w:rFonts w:cstheme="minorHAnsi"/>
        </w:rPr>
        <w:t xml:space="preserve"> </w:t>
      </w:r>
      <w:r w:rsidR="00E80BDC">
        <w:rPr>
          <w:rFonts w:cstheme="minorHAnsi"/>
        </w:rPr>
        <w:t>–</w:t>
      </w:r>
      <w:r w:rsidR="00E80BDC" w:rsidRPr="00E80BDC">
        <w:rPr>
          <w:rFonts w:cstheme="minorHAnsi"/>
        </w:rPr>
        <w:t>&gt;</w:t>
      </w:r>
      <w:r w:rsidRPr="00997CB8">
        <w:rPr>
          <w:rFonts w:cstheme="minorHAnsi"/>
        </w:rPr>
        <w:t xml:space="preserve"> </w:t>
      </w:r>
      <w:r w:rsidR="00E80BDC" w:rsidRPr="00E80BDC">
        <w:rPr>
          <w:rFonts w:cstheme="minorHAnsi"/>
          <w:i/>
        </w:rPr>
        <w:t>П</w:t>
      </w:r>
      <w:r w:rsidRPr="00E80BDC">
        <w:rPr>
          <w:rFonts w:cstheme="minorHAnsi"/>
          <w:i/>
        </w:rPr>
        <w:t>ереименовать</w:t>
      </w:r>
      <w:r w:rsidRPr="00997CB8">
        <w:rPr>
          <w:rFonts w:cstheme="minorHAnsi"/>
        </w:rPr>
        <w:t xml:space="preserve"> </w:t>
      </w:r>
      <w:r w:rsidR="00E80BDC">
        <w:rPr>
          <w:rFonts w:cstheme="minorHAnsi"/>
        </w:rPr>
        <w:t>–</w:t>
      </w:r>
      <w:r w:rsidR="00E80BDC" w:rsidRPr="00E80BDC">
        <w:rPr>
          <w:rFonts w:cstheme="minorHAnsi"/>
        </w:rPr>
        <w:t>&gt;</w:t>
      </w:r>
      <w:r w:rsidRPr="00997CB8">
        <w:rPr>
          <w:rFonts w:cstheme="minorHAnsi"/>
        </w:rPr>
        <w:t xml:space="preserve"> </w:t>
      </w:r>
      <w:r w:rsidR="00E80BDC" w:rsidRPr="00E80BDC">
        <w:rPr>
          <w:rFonts w:cstheme="minorHAnsi"/>
          <w:i/>
        </w:rPr>
        <w:t>М</w:t>
      </w:r>
      <w:r w:rsidRPr="00E80BDC">
        <w:rPr>
          <w:rFonts w:cstheme="minorHAnsi"/>
          <w:i/>
        </w:rPr>
        <w:t>есяц</w:t>
      </w:r>
      <w:r w:rsidR="00E80BDC">
        <w:rPr>
          <w:rFonts w:cstheme="minorHAnsi"/>
        </w:rPr>
        <w:t>.</w:t>
      </w:r>
      <w:r w:rsidR="00E80BDC" w:rsidRPr="00E80BDC">
        <w:rPr>
          <w:rFonts w:cstheme="minorHAnsi"/>
        </w:rPr>
        <w:t xml:space="preserve"> </w:t>
      </w:r>
      <w:r w:rsidR="00E80BDC" w:rsidRPr="00997CB8">
        <w:rPr>
          <w:rFonts w:cstheme="minorHAnsi"/>
        </w:rPr>
        <w:t>Щелкните правой кнопкой мыши</w:t>
      </w:r>
      <w:r w:rsidR="00E80BDC">
        <w:rPr>
          <w:rFonts w:cstheme="minorHAnsi"/>
        </w:rPr>
        <w:t xml:space="preserve"> столбец</w:t>
      </w:r>
      <w:r w:rsidR="00E80BDC" w:rsidRPr="00997CB8">
        <w:rPr>
          <w:rFonts w:cstheme="minorHAnsi"/>
        </w:rPr>
        <w:t xml:space="preserve"> </w:t>
      </w:r>
      <w:r w:rsidR="00E80BDC" w:rsidRPr="00E80BDC">
        <w:rPr>
          <w:rFonts w:cstheme="minorHAnsi"/>
          <w:i/>
        </w:rPr>
        <w:t>Атрибут.</w:t>
      </w:r>
      <w:r w:rsidR="00E80BDC">
        <w:rPr>
          <w:rFonts w:cstheme="minorHAnsi"/>
          <w:i/>
        </w:rPr>
        <w:t>2</w:t>
      </w:r>
      <w:r w:rsidR="00E80BDC" w:rsidRPr="00997CB8">
        <w:rPr>
          <w:rFonts w:cstheme="minorHAnsi"/>
        </w:rPr>
        <w:t xml:space="preserve"> </w:t>
      </w:r>
      <w:r w:rsidR="00E80BDC">
        <w:rPr>
          <w:rFonts w:cstheme="minorHAnsi"/>
        </w:rPr>
        <w:t>–</w:t>
      </w:r>
      <w:r w:rsidR="00E80BDC" w:rsidRPr="00E80BDC">
        <w:rPr>
          <w:rFonts w:cstheme="minorHAnsi"/>
        </w:rPr>
        <w:t>&gt;</w:t>
      </w:r>
      <w:r w:rsidR="00E80BDC" w:rsidRPr="00997CB8">
        <w:rPr>
          <w:rFonts w:cstheme="minorHAnsi"/>
        </w:rPr>
        <w:t xml:space="preserve"> </w:t>
      </w:r>
      <w:r w:rsidR="00E80BDC" w:rsidRPr="00E80BDC">
        <w:rPr>
          <w:rFonts w:cstheme="minorHAnsi"/>
          <w:i/>
        </w:rPr>
        <w:t>Переименовать</w:t>
      </w:r>
      <w:r w:rsidR="00E80BDC" w:rsidRPr="00997CB8">
        <w:rPr>
          <w:rFonts w:cstheme="minorHAnsi"/>
        </w:rPr>
        <w:t xml:space="preserve"> </w:t>
      </w:r>
      <w:r w:rsidR="00E80BDC">
        <w:rPr>
          <w:rFonts w:cstheme="minorHAnsi"/>
        </w:rPr>
        <w:t>–</w:t>
      </w:r>
      <w:r w:rsidR="00E80BDC" w:rsidRPr="00E80BDC">
        <w:rPr>
          <w:rFonts w:cstheme="minorHAnsi"/>
        </w:rPr>
        <w:t>&gt;</w:t>
      </w:r>
      <w:r w:rsidR="00E80BDC" w:rsidRPr="00997CB8">
        <w:rPr>
          <w:rFonts w:cstheme="minorHAnsi"/>
        </w:rPr>
        <w:t xml:space="preserve"> </w:t>
      </w:r>
      <w:r w:rsidR="00E80BDC" w:rsidRPr="00E80BDC">
        <w:rPr>
          <w:rFonts w:cstheme="minorHAnsi"/>
          <w:i/>
        </w:rPr>
        <w:t>Ме</w:t>
      </w:r>
      <w:r w:rsidR="00E80BDC">
        <w:rPr>
          <w:rFonts w:cstheme="minorHAnsi"/>
          <w:i/>
        </w:rPr>
        <w:t>ра</w:t>
      </w:r>
      <w:r w:rsidR="00E80BDC">
        <w:rPr>
          <w:rFonts w:cstheme="minorHAnsi"/>
        </w:rPr>
        <w:t>.</w:t>
      </w:r>
      <w:r w:rsidR="00E80BDC" w:rsidRPr="00E80BDC">
        <w:rPr>
          <w:rFonts w:cstheme="minorHAnsi"/>
        </w:rPr>
        <w:t xml:space="preserve"> </w:t>
      </w:r>
      <w:r w:rsidR="00E80BDC" w:rsidRPr="00997CB8">
        <w:rPr>
          <w:rFonts w:cstheme="minorHAnsi"/>
        </w:rPr>
        <w:t>Щелкните правой кнопкой мыши</w:t>
      </w:r>
      <w:r w:rsidR="00E80BDC">
        <w:rPr>
          <w:rFonts w:cstheme="minorHAnsi"/>
        </w:rPr>
        <w:t xml:space="preserve"> столбец</w:t>
      </w:r>
      <w:r w:rsidR="00E80BDC" w:rsidRPr="00997CB8">
        <w:rPr>
          <w:rFonts w:cstheme="minorHAnsi"/>
        </w:rPr>
        <w:t xml:space="preserve"> </w:t>
      </w:r>
      <w:r w:rsidR="00E80BDC">
        <w:rPr>
          <w:rFonts w:cstheme="minorHAnsi"/>
          <w:i/>
        </w:rPr>
        <w:t>Значение</w:t>
      </w:r>
      <w:r w:rsidR="00E80BDC" w:rsidRPr="00997CB8">
        <w:rPr>
          <w:rFonts w:cstheme="minorHAnsi"/>
        </w:rPr>
        <w:t xml:space="preserve"> </w:t>
      </w:r>
      <w:r w:rsidR="00E80BDC">
        <w:rPr>
          <w:rFonts w:cstheme="minorHAnsi"/>
        </w:rPr>
        <w:t>–</w:t>
      </w:r>
      <w:r w:rsidR="00E80BDC" w:rsidRPr="00E80BDC">
        <w:rPr>
          <w:rFonts w:cstheme="minorHAnsi"/>
        </w:rPr>
        <w:t>&gt;</w:t>
      </w:r>
      <w:r w:rsidR="00E80BDC" w:rsidRPr="00997CB8">
        <w:rPr>
          <w:rFonts w:cstheme="minorHAnsi"/>
        </w:rPr>
        <w:t xml:space="preserve"> </w:t>
      </w:r>
      <w:r w:rsidR="00E80BDC" w:rsidRPr="00E80BDC">
        <w:rPr>
          <w:rFonts w:cstheme="minorHAnsi"/>
          <w:i/>
        </w:rPr>
        <w:t>Переименовать</w:t>
      </w:r>
      <w:r w:rsidR="00E80BDC" w:rsidRPr="00997CB8">
        <w:rPr>
          <w:rFonts w:cstheme="minorHAnsi"/>
        </w:rPr>
        <w:t xml:space="preserve"> </w:t>
      </w:r>
      <w:r w:rsidR="00E80BDC">
        <w:rPr>
          <w:rFonts w:cstheme="minorHAnsi"/>
        </w:rPr>
        <w:t>–</w:t>
      </w:r>
      <w:r w:rsidR="00E80BDC" w:rsidRPr="00E80BDC">
        <w:rPr>
          <w:rFonts w:cstheme="minorHAnsi"/>
        </w:rPr>
        <w:t>&gt;</w:t>
      </w:r>
      <w:r w:rsidR="00E80BDC" w:rsidRPr="00997CB8">
        <w:rPr>
          <w:rFonts w:cstheme="minorHAnsi"/>
        </w:rPr>
        <w:t xml:space="preserve"> </w:t>
      </w:r>
      <w:r w:rsidR="00E80BDC">
        <w:rPr>
          <w:rFonts w:cstheme="minorHAnsi"/>
          <w:i/>
        </w:rPr>
        <w:t>Сумма</w:t>
      </w:r>
      <w:r w:rsidR="00E80BDC">
        <w:rPr>
          <w:rFonts w:cstheme="minorHAnsi"/>
        </w:rPr>
        <w:t>. З</w:t>
      </w:r>
      <w:r w:rsidRPr="00997CB8">
        <w:rPr>
          <w:rFonts w:cstheme="minorHAnsi"/>
        </w:rPr>
        <w:t xml:space="preserve">апрос </w:t>
      </w:r>
      <w:r w:rsidR="00E80BDC">
        <w:rPr>
          <w:rFonts w:cstheme="minorHAnsi"/>
        </w:rPr>
        <w:t>обработан</w:t>
      </w:r>
      <w:r w:rsidRPr="00997CB8">
        <w:rPr>
          <w:rFonts w:cstheme="minorHAnsi"/>
        </w:rPr>
        <w:t xml:space="preserve"> и готов к загрузке: </w:t>
      </w:r>
    </w:p>
    <w:p w14:paraId="53941AC9" w14:textId="4C5EA61D" w:rsidR="00E80BDC" w:rsidRDefault="00E80BDC" w:rsidP="00997CB8">
      <w:pPr>
        <w:spacing w:after="120" w:line="240" w:lineRule="auto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66178A90" wp14:editId="2F9D2742">
            <wp:extent cx="5238750" cy="1600200"/>
            <wp:effectExtent l="0" t="0" r="0" b="0"/>
            <wp:docPr id="13" name="Рисунок 13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. 15.11. Сводная таблица с подкатегориями полностью разобрана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D7DD7A" w14:textId="5802D660" w:rsidR="00997CB8" w:rsidRPr="00997CB8" w:rsidRDefault="00997CB8" w:rsidP="00997CB8">
      <w:pPr>
        <w:spacing w:after="120" w:line="240" w:lineRule="auto"/>
        <w:rPr>
          <w:rFonts w:cstheme="minorHAnsi"/>
        </w:rPr>
      </w:pPr>
      <w:r w:rsidRPr="00997CB8">
        <w:rPr>
          <w:rFonts w:cstheme="minorHAnsi"/>
        </w:rPr>
        <w:t>Рис. 15</w:t>
      </w:r>
      <w:r w:rsidR="00E80BDC">
        <w:rPr>
          <w:rFonts w:cstheme="minorHAnsi"/>
        </w:rPr>
        <w:t>.11.</w:t>
      </w:r>
      <w:r w:rsidRPr="00997CB8">
        <w:rPr>
          <w:rFonts w:cstheme="minorHAnsi"/>
        </w:rPr>
        <w:t xml:space="preserve"> </w:t>
      </w:r>
      <w:r w:rsidR="00E80BDC">
        <w:rPr>
          <w:rFonts w:cstheme="minorHAnsi"/>
        </w:rPr>
        <w:t>Сводная таблица с по</w:t>
      </w:r>
      <w:r w:rsidRPr="00997CB8">
        <w:rPr>
          <w:rFonts w:cstheme="minorHAnsi"/>
        </w:rPr>
        <w:t>дкатегори</w:t>
      </w:r>
      <w:r w:rsidR="00E80BDC">
        <w:rPr>
          <w:rFonts w:cstheme="minorHAnsi"/>
        </w:rPr>
        <w:t>ями</w:t>
      </w:r>
      <w:r w:rsidRPr="00997CB8">
        <w:rPr>
          <w:rFonts w:cstheme="minorHAnsi"/>
        </w:rPr>
        <w:t xml:space="preserve"> полностью </w:t>
      </w:r>
      <w:r w:rsidR="00E80BDC">
        <w:rPr>
          <w:rFonts w:cstheme="minorHAnsi"/>
        </w:rPr>
        <w:t>разобрана</w:t>
      </w:r>
    </w:p>
    <w:p w14:paraId="4B3A2B59" w14:textId="5136DC46" w:rsidR="00E80BDC" w:rsidRPr="00E80BDC" w:rsidRDefault="00E80BDC" w:rsidP="00E80BDC">
      <w:pPr>
        <w:spacing w:after="120" w:line="240" w:lineRule="auto"/>
        <w:rPr>
          <w:rFonts w:cstheme="minorHAnsi"/>
        </w:rPr>
      </w:pPr>
      <w:r w:rsidRPr="00E80BDC">
        <w:rPr>
          <w:rFonts w:cstheme="minorHAnsi"/>
        </w:rPr>
        <w:t xml:space="preserve">Эта техника не ограничивается только двумя уровнями заголовков. </w:t>
      </w:r>
      <w:r w:rsidR="003F7DA2">
        <w:rPr>
          <w:rFonts w:cstheme="minorHAnsi"/>
        </w:rPr>
        <w:t>Если их больше, о</w:t>
      </w:r>
      <w:r w:rsidRPr="00E80BDC">
        <w:rPr>
          <w:rFonts w:cstheme="minorHAnsi"/>
        </w:rPr>
        <w:t>бъединит</w:t>
      </w:r>
      <w:r>
        <w:rPr>
          <w:rFonts w:cstheme="minorHAnsi"/>
        </w:rPr>
        <w:t>е</w:t>
      </w:r>
      <w:r w:rsidRPr="00E80BDC">
        <w:rPr>
          <w:rFonts w:cstheme="minorHAnsi"/>
        </w:rPr>
        <w:t xml:space="preserve"> все заголовки и подзаголовки в одну текстовую строку, </w:t>
      </w:r>
      <w:r w:rsidR="004A60A3">
        <w:rPr>
          <w:rFonts w:cstheme="minorHAnsi"/>
        </w:rPr>
        <w:t>и далее действуйте по описанному выше сценарию</w:t>
      </w:r>
      <w:r w:rsidRPr="00E80BDC">
        <w:rPr>
          <w:rFonts w:cstheme="minorHAnsi"/>
        </w:rPr>
        <w:t>.</w:t>
      </w:r>
    </w:p>
    <w:p w14:paraId="7E162C09" w14:textId="15EAACE9" w:rsidR="00E80BDC" w:rsidRPr="00E80BDC" w:rsidRDefault="00E80BDC" w:rsidP="00E80BDC">
      <w:pPr>
        <w:spacing w:after="120" w:line="240" w:lineRule="auto"/>
        <w:rPr>
          <w:rFonts w:cstheme="minorHAnsi"/>
        </w:rPr>
      </w:pPr>
      <w:r w:rsidRPr="00E80BDC">
        <w:rPr>
          <w:rFonts w:cstheme="minorHAnsi"/>
        </w:rPr>
        <w:t xml:space="preserve">Если данные полностью </w:t>
      </w:r>
      <w:r w:rsidR="004A60A3">
        <w:rPr>
          <w:rFonts w:cstheme="minorHAnsi"/>
        </w:rPr>
        <w:t>разобраны</w:t>
      </w:r>
      <w:r w:rsidRPr="00E80BDC">
        <w:rPr>
          <w:rFonts w:cstheme="minorHAnsi"/>
        </w:rPr>
        <w:t xml:space="preserve">, </w:t>
      </w:r>
      <w:r w:rsidR="004A60A3">
        <w:rPr>
          <w:rFonts w:cstheme="minorHAnsi"/>
        </w:rPr>
        <w:t xml:space="preserve">в дальнейшем легко построить, как </w:t>
      </w:r>
      <w:r w:rsidRPr="00E80BDC">
        <w:rPr>
          <w:rFonts w:cstheme="minorHAnsi"/>
        </w:rPr>
        <w:t>исходн</w:t>
      </w:r>
      <w:r w:rsidR="004A60A3">
        <w:rPr>
          <w:rFonts w:cstheme="minorHAnsi"/>
        </w:rPr>
        <w:t>ую</w:t>
      </w:r>
      <w:r w:rsidRPr="00E80BDC">
        <w:rPr>
          <w:rFonts w:cstheme="minorHAnsi"/>
        </w:rPr>
        <w:t xml:space="preserve"> </w:t>
      </w:r>
      <w:r w:rsidR="004A60A3">
        <w:rPr>
          <w:rFonts w:cstheme="minorHAnsi"/>
        </w:rPr>
        <w:t xml:space="preserve">сводну </w:t>
      </w:r>
      <w:r w:rsidRPr="00E80BDC">
        <w:rPr>
          <w:rFonts w:cstheme="minorHAnsi"/>
        </w:rPr>
        <w:t>таблиц</w:t>
      </w:r>
      <w:r w:rsidR="004A60A3">
        <w:rPr>
          <w:rFonts w:cstheme="minorHAnsi"/>
        </w:rPr>
        <w:t>у, так и иные срезы:</w:t>
      </w:r>
    </w:p>
    <w:p w14:paraId="5AAC7F4A" w14:textId="18815635" w:rsidR="004A60A3" w:rsidRDefault="004A60A3" w:rsidP="00E80BDC">
      <w:pPr>
        <w:spacing w:after="120" w:line="240" w:lineRule="auto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34D4DE63" wp14:editId="25C9DAF7">
            <wp:extent cx="5941695" cy="2250440"/>
            <wp:effectExtent l="0" t="0" r="1905" b="0"/>
            <wp:docPr id="14" name="Рисунок 14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. 15.12. Исходные данные, восстановленные с помощью сводной таблицы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225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368365" w14:textId="0FCFC768" w:rsidR="00E80BDC" w:rsidRPr="00E80BDC" w:rsidRDefault="00E80BDC" w:rsidP="00E80BDC">
      <w:pPr>
        <w:spacing w:after="120" w:line="240" w:lineRule="auto"/>
        <w:rPr>
          <w:rFonts w:cstheme="minorHAnsi"/>
        </w:rPr>
      </w:pPr>
      <w:r w:rsidRPr="00E80BDC">
        <w:rPr>
          <w:rFonts w:cstheme="minorHAnsi"/>
        </w:rPr>
        <w:t>Рис</w:t>
      </w:r>
      <w:r w:rsidR="004A60A3">
        <w:rPr>
          <w:rFonts w:cstheme="minorHAnsi"/>
        </w:rPr>
        <w:t>. 15.12. И</w:t>
      </w:r>
      <w:r w:rsidRPr="00E80BDC">
        <w:rPr>
          <w:rFonts w:cstheme="minorHAnsi"/>
        </w:rPr>
        <w:t>сходные данные, восстановленные с помощью сводной таблицы</w:t>
      </w:r>
    </w:p>
    <w:p w14:paraId="4C3E0C81" w14:textId="03F93527" w:rsidR="004A60A3" w:rsidRPr="004A60A3" w:rsidRDefault="004A60A3" w:rsidP="00E8063D">
      <w:pPr>
        <w:pStyle w:val="3"/>
      </w:pPr>
      <w:r w:rsidRPr="004A60A3">
        <w:lastRenderedPageBreak/>
        <w:t xml:space="preserve">Транспонирование </w:t>
      </w:r>
      <w:r w:rsidR="00E8063D">
        <w:t xml:space="preserve">вертикальных </w:t>
      </w:r>
      <w:r>
        <w:t>наборов данных в строки</w:t>
      </w:r>
    </w:p>
    <w:p w14:paraId="037290C7" w14:textId="0F0E49B8" w:rsidR="004A60A3" w:rsidRDefault="004A60A3" w:rsidP="004A60A3">
      <w:pPr>
        <w:spacing w:after="120" w:line="240" w:lineRule="auto"/>
        <w:rPr>
          <w:rFonts w:cstheme="minorHAnsi"/>
        </w:rPr>
      </w:pPr>
      <w:r w:rsidRPr="004A60A3">
        <w:rPr>
          <w:rFonts w:cstheme="minorHAnsi"/>
        </w:rPr>
        <w:t>Другой сложный сценарий преобразования</w:t>
      </w:r>
      <w:r w:rsidR="00E8063D">
        <w:rPr>
          <w:rFonts w:cstheme="minorHAnsi"/>
        </w:rPr>
        <w:t xml:space="preserve"> связан с данными, которые располагаются группами </w:t>
      </w:r>
      <w:r w:rsidRPr="004A60A3">
        <w:rPr>
          <w:rFonts w:cstheme="minorHAnsi"/>
        </w:rPr>
        <w:t xml:space="preserve">вертикально, а </w:t>
      </w:r>
      <w:r w:rsidR="00E8063D" w:rsidRPr="004A60A3">
        <w:rPr>
          <w:rFonts w:cstheme="minorHAnsi"/>
        </w:rPr>
        <w:t>разделяют</w:t>
      </w:r>
      <w:r w:rsidR="00E8063D">
        <w:rPr>
          <w:rFonts w:cstheme="minorHAnsi"/>
        </w:rPr>
        <w:t>ся</w:t>
      </w:r>
      <w:r w:rsidR="00E8063D" w:rsidRPr="004A60A3">
        <w:rPr>
          <w:rFonts w:cstheme="minorHAnsi"/>
        </w:rPr>
        <w:t xml:space="preserve"> </w:t>
      </w:r>
      <w:r w:rsidRPr="004A60A3">
        <w:rPr>
          <w:rFonts w:cstheme="minorHAnsi"/>
        </w:rPr>
        <w:t>пусты</w:t>
      </w:r>
      <w:r w:rsidR="00E8063D">
        <w:rPr>
          <w:rFonts w:cstheme="minorHAnsi"/>
        </w:rPr>
        <w:t>ми</w:t>
      </w:r>
      <w:r w:rsidRPr="004A60A3">
        <w:rPr>
          <w:rFonts w:cstheme="minorHAnsi"/>
        </w:rPr>
        <w:t xml:space="preserve"> строк</w:t>
      </w:r>
      <w:r w:rsidR="00E8063D">
        <w:rPr>
          <w:rFonts w:cstheme="minorHAnsi"/>
        </w:rPr>
        <w:t>ами:</w:t>
      </w:r>
    </w:p>
    <w:p w14:paraId="322ECB52" w14:textId="02DB53ED" w:rsidR="00E8063D" w:rsidRPr="004A60A3" w:rsidRDefault="00E8063D" w:rsidP="004A60A3">
      <w:pPr>
        <w:spacing w:after="120" w:line="240" w:lineRule="auto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332F4EFD" wp14:editId="460248CE">
            <wp:extent cx="4562475" cy="1714500"/>
            <wp:effectExtent l="0" t="0" r="9525" b="0"/>
            <wp:docPr id="15" name="Рисунок 15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. 15.13. Задача – преобразовать вертикальные наборы в строки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28C296" w14:textId="603FAFF9" w:rsidR="004A60A3" w:rsidRPr="004A60A3" w:rsidRDefault="004A60A3" w:rsidP="004A60A3">
      <w:pPr>
        <w:spacing w:after="120" w:line="240" w:lineRule="auto"/>
        <w:rPr>
          <w:rFonts w:cstheme="minorHAnsi"/>
        </w:rPr>
      </w:pPr>
      <w:r w:rsidRPr="004A60A3">
        <w:rPr>
          <w:rFonts w:cstheme="minorHAnsi"/>
        </w:rPr>
        <w:t>Рис. 1</w:t>
      </w:r>
      <w:r w:rsidR="00E8063D">
        <w:rPr>
          <w:rFonts w:cstheme="minorHAnsi"/>
        </w:rPr>
        <w:t>5.13.</w:t>
      </w:r>
      <w:r w:rsidRPr="004A60A3">
        <w:rPr>
          <w:rFonts w:cstheme="minorHAnsi"/>
        </w:rPr>
        <w:t xml:space="preserve"> </w:t>
      </w:r>
      <w:r w:rsidR="00E8063D">
        <w:rPr>
          <w:rFonts w:cstheme="minorHAnsi"/>
        </w:rPr>
        <w:t>Задача – преобразовать вертикальные наборы в строки</w:t>
      </w:r>
    </w:p>
    <w:p w14:paraId="0EF898F1" w14:textId="18E78740" w:rsidR="004A60A3" w:rsidRPr="004A60A3" w:rsidRDefault="004A60A3" w:rsidP="004A60A3">
      <w:pPr>
        <w:spacing w:after="120" w:line="240" w:lineRule="auto"/>
        <w:rPr>
          <w:rFonts w:cstheme="minorHAnsi"/>
        </w:rPr>
      </w:pPr>
      <w:r w:rsidRPr="004A60A3">
        <w:rPr>
          <w:rFonts w:cstheme="minorHAnsi"/>
          <w:lang w:val="en-US"/>
        </w:rPr>
        <w:t>Power</w:t>
      </w:r>
      <w:r w:rsidRPr="004A60A3">
        <w:rPr>
          <w:rFonts w:cstheme="minorHAnsi"/>
        </w:rPr>
        <w:t xml:space="preserve"> </w:t>
      </w:r>
      <w:r w:rsidRPr="004A60A3">
        <w:rPr>
          <w:rFonts w:cstheme="minorHAnsi"/>
          <w:lang w:val="en-US"/>
        </w:rPr>
        <w:t>Query</w:t>
      </w:r>
      <w:r w:rsidRPr="004A60A3">
        <w:rPr>
          <w:rFonts w:cstheme="minorHAnsi"/>
        </w:rPr>
        <w:t xml:space="preserve"> н</w:t>
      </w:r>
      <w:r w:rsidR="00E8063D">
        <w:rPr>
          <w:rFonts w:cstheme="minorHAnsi"/>
        </w:rPr>
        <w:t>е имеет стандартной команды для такой обработки, так что по</w:t>
      </w:r>
      <w:r w:rsidRPr="004A60A3">
        <w:rPr>
          <w:rFonts w:cstheme="minorHAnsi"/>
        </w:rPr>
        <w:t>требу</w:t>
      </w:r>
      <w:r w:rsidR="00E8063D">
        <w:rPr>
          <w:rFonts w:cstheme="minorHAnsi"/>
        </w:rPr>
        <w:t>ется</w:t>
      </w:r>
      <w:r w:rsidRPr="004A60A3">
        <w:rPr>
          <w:rFonts w:cstheme="minorHAnsi"/>
        </w:rPr>
        <w:t xml:space="preserve"> творческ</w:t>
      </w:r>
      <w:r w:rsidR="00E8063D">
        <w:rPr>
          <w:rFonts w:cstheme="minorHAnsi"/>
        </w:rPr>
        <w:t>ий</w:t>
      </w:r>
      <w:r w:rsidRPr="004A60A3">
        <w:rPr>
          <w:rFonts w:cstheme="minorHAnsi"/>
        </w:rPr>
        <w:t xml:space="preserve"> </w:t>
      </w:r>
      <w:r w:rsidR="00E8063D">
        <w:rPr>
          <w:rFonts w:cstheme="minorHAnsi"/>
        </w:rPr>
        <w:t>подход</w:t>
      </w:r>
      <w:r w:rsidRPr="004A60A3">
        <w:rPr>
          <w:rFonts w:cstheme="minorHAnsi"/>
        </w:rPr>
        <w:t xml:space="preserve"> и не</w:t>
      </w:r>
      <w:r w:rsidR="00E8063D">
        <w:rPr>
          <w:rFonts w:cstheme="minorHAnsi"/>
        </w:rPr>
        <w:t>сколько</w:t>
      </w:r>
      <w:r w:rsidRPr="004A60A3">
        <w:rPr>
          <w:rFonts w:cstheme="minorHAnsi"/>
        </w:rPr>
        <w:t xml:space="preserve"> трюков.</w:t>
      </w:r>
    </w:p>
    <w:p w14:paraId="49F9A477" w14:textId="18DD7A86" w:rsidR="00E8063D" w:rsidRPr="003F6DFB" w:rsidRDefault="00E8063D" w:rsidP="00E8063D">
      <w:pPr>
        <w:spacing w:after="120" w:line="240" w:lineRule="auto"/>
        <w:rPr>
          <w:rFonts w:cstheme="minorHAnsi"/>
        </w:rPr>
      </w:pPr>
      <w:r>
        <w:rPr>
          <w:rFonts w:cstheme="minorHAnsi"/>
        </w:rPr>
        <w:t>Откройте</w:t>
      </w:r>
      <w:r w:rsidRPr="00E8063D">
        <w:rPr>
          <w:rFonts w:cstheme="minorHAnsi"/>
        </w:rPr>
        <w:t xml:space="preserve"> </w:t>
      </w:r>
      <w:r>
        <w:rPr>
          <w:rFonts w:cstheme="minorHAnsi"/>
        </w:rPr>
        <w:t>файл</w:t>
      </w:r>
      <w:r w:rsidRPr="00E8063D">
        <w:rPr>
          <w:rFonts w:cstheme="minorHAnsi"/>
        </w:rPr>
        <w:t xml:space="preserve"> </w:t>
      </w:r>
      <w:r w:rsidRPr="00FF31DE">
        <w:rPr>
          <w:rFonts w:cstheme="minorHAnsi"/>
          <w:lang w:val="en-US"/>
        </w:rPr>
        <w:t>Transpose</w:t>
      </w:r>
      <w:r w:rsidRPr="00E8063D">
        <w:rPr>
          <w:rFonts w:cstheme="minorHAnsi"/>
        </w:rPr>
        <w:t xml:space="preserve"> </w:t>
      </w:r>
      <w:r w:rsidRPr="00FF31DE">
        <w:rPr>
          <w:rFonts w:cstheme="minorHAnsi"/>
          <w:lang w:val="en-US"/>
        </w:rPr>
        <w:t>Stacked</w:t>
      </w:r>
      <w:r w:rsidRPr="00E8063D">
        <w:rPr>
          <w:rFonts w:cstheme="minorHAnsi"/>
        </w:rPr>
        <w:t xml:space="preserve"> </w:t>
      </w:r>
      <w:r w:rsidRPr="00FF31DE">
        <w:rPr>
          <w:rFonts w:cstheme="minorHAnsi"/>
          <w:lang w:val="en-US"/>
        </w:rPr>
        <w:t>Tables</w:t>
      </w:r>
      <w:r w:rsidRPr="00E8063D">
        <w:rPr>
          <w:rFonts w:cstheme="minorHAnsi"/>
        </w:rPr>
        <w:t>.</w:t>
      </w:r>
      <w:r w:rsidRPr="00FF31DE">
        <w:rPr>
          <w:rFonts w:cstheme="minorHAnsi"/>
          <w:lang w:val="en-US"/>
        </w:rPr>
        <w:t>xlsx</w:t>
      </w:r>
      <w:r w:rsidRPr="00E8063D">
        <w:rPr>
          <w:rFonts w:cstheme="minorHAnsi"/>
        </w:rPr>
        <w:t xml:space="preserve">. </w:t>
      </w:r>
      <w:r>
        <w:rPr>
          <w:rFonts w:cstheme="minorHAnsi"/>
        </w:rPr>
        <w:t>Выберите</w:t>
      </w:r>
      <w:r w:rsidRPr="00E8063D">
        <w:rPr>
          <w:rFonts w:cstheme="minorHAnsi"/>
        </w:rPr>
        <w:t xml:space="preserve"> </w:t>
      </w:r>
      <w:r>
        <w:rPr>
          <w:rFonts w:cstheme="minorHAnsi"/>
        </w:rPr>
        <w:t xml:space="preserve">область А1:А17. Пройдите по меню </w:t>
      </w:r>
      <w:r w:rsidRPr="00E8063D">
        <w:rPr>
          <w:rFonts w:cstheme="minorHAnsi"/>
          <w:i/>
        </w:rPr>
        <w:t>Данные</w:t>
      </w:r>
      <w:r>
        <w:rPr>
          <w:rFonts w:cstheme="minorHAnsi"/>
        </w:rPr>
        <w:t xml:space="preserve"> –</w:t>
      </w:r>
      <w:r w:rsidRPr="00E8063D">
        <w:rPr>
          <w:rFonts w:cstheme="minorHAnsi"/>
        </w:rPr>
        <w:t xml:space="preserve">&gt; </w:t>
      </w:r>
      <w:r w:rsidRPr="00E8063D">
        <w:rPr>
          <w:rFonts w:cstheme="minorHAnsi"/>
          <w:i/>
        </w:rPr>
        <w:t>Из таблицы/диапазона</w:t>
      </w:r>
      <w:r>
        <w:rPr>
          <w:rFonts w:cstheme="minorHAnsi"/>
        </w:rPr>
        <w:t>. Добавьте индексный столбец. Перейдите на вкладку</w:t>
      </w:r>
      <w:r w:rsidR="003F6DFB">
        <w:rPr>
          <w:rFonts w:cstheme="minorHAnsi"/>
        </w:rPr>
        <w:t xml:space="preserve"> </w:t>
      </w:r>
      <w:r w:rsidR="003F6DFB" w:rsidRPr="003F6DFB">
        <w:rPr>
          <w:rFonts w:cstheme="minorHAnsi"/>
          <w:i/>
        </w:rPr>
        <w:t>Д</w:t>
      </w:r>
      <w:r w:rsidRPr="003F6DFB">
        <w:rPr>
          <w:rFonts w:cstheme="minorHAnsi"/>
          <w:i/>
        </w:rPr>
        <w:t>обавлени</w:t>
      </w:r>
      <w:r w:rsidR="003F6DFB" w:rsidRPr="003F6DFB">
        <w:rPr>
          <w:rFonts w:cstheme="minorHAnsi"/>
          <w:i/>
        </w:rPr>
        <w:t>е</w:t>
      </w:r>
      <w:r w:rsidRPr="003F6DFB">
        <w:rPr>
          <w:rFonts w:cstheme="minorHAnsi"/>
          <w:i/>
        </w:rPr>
        <w:t xml:space="preserve"> столбца</w:t>
      </w:r>
      <w:r w:rsidRPr="00E8063D">
        <w:rPr>
          <w:rFonts w:cstheme="minorHAnsi"/>
        </w:rPr>
        <w:t xml:space="preserve"> </w:t>
      </w:r>
      <w:r w:rsidR="003F6DFB">
        <w:rPr>
          <w:rFonts w:cstheme="minorHAnsi"/>
        </w:rPr>
        <w:t>–</w:t>
      </w:r>
      <w:r w:rsidR="003F6DFB" w:rsidRPr="003F6DFB">
        <w:rPr>
          <w:rFonts w:cstheme="minorHAnsi"/>
        </w:rPr>
        <w:t>&gt;</w:t>
      </w:r>
      <w:r w:rsidR="003F6DFB">
        <w:rPr>
          <w:rFonts w:cstheme="minorHAnsi"/>
        </w:rPr>
        <w:t xml:space="preserve"> </w:t>
      </w:r>
      <w:r w:rsidR="003F6DFB" w:rsidRPr="003F6DFB">
        <w:rPr>
          <w:rFonts w:cstheme="minorHAnsi"/>
          <w:i/>
        </w:rPr>
        <w:t>С</w:t>
      </w:r>
      <w:r w:rsidRPr="003F6DFB">
        <w:rPr>
          <w:rFonts w:cstheme="minorHAnsi"/>
          <w:i/>
        </w:rPr>
        <w:t>толбец индекса</w:t>
      </w:r>
      <w:r w:rsidRPr="00E8063D">
        <w:rPr>
          <w:rFonts w:cstheme="minorHAnsi"/>
        </w:rPr>
        <w:t xml:space="preserve"> </w:t>
      </w:r>
      <w:r w:rsidR="003F6DFB">
        <w:rPr>
          <w:rFonts w:cstheme="minorHAnsi"/>
        </w:rPr>
        <w:t>–</w:t>
      </w:r>
      <w:r w:rsidR="003F6DFB" w:rsidRPr="003F6DFB">
        <w:rPr>
          <w:rFonts w:cstheme="minorHAnsi"/>
        </w:rPr>
        <w:t>&gt;</w:t>
      </w:r>
      <w:r w:rsidRPr="00E8063D">
        <w:rPr>
          <w:rFonts w:cstheme="minorHAnsi"/>
        </w:rPr>
        <w:t xml:space="preserve"> от 0</w:t>
      </w:r>
      <w:r w:rsidR="003F6DFB" w:rsidRPr="003F6DFB">
        <w:rPr>
          <w:rFonts w:cstheme="minorHAnsi"/>
        </w:rPr>
        <w:t>.</w:t>
      </w:r>
    </w:p>
    <w:p w14:paraId="66DB1193" w14:textId="4B34E59D" w:rsidR="003F6DFB" w:rsidRDefault="004416B4" w:rsidP="00E8063D">
      <w:pPr>
        <w:spacing w:after="120" w:line="240" w:lineRule="auto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47598D3A" wp14:editId="2FEA0CEC">
            <wp:extent cx="3524250" cy="3648075"/>
            <wp:effectExtent l="0" t="0" r="0" b="9525"/>
            <wp:docPr id="16" name="Рисунок 16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. 15.14. Каждой строке таблицы присвоен индекс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364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174B30" w14:textId="77777777" w:rsidR="003F6DFB" w:rsidRDefault="00E8063D" w:rsidP="00E8063D">
      <w:pPr>
        <w:spacing w:after="120" w:line="240" w:lineRule="auto"/>
        <w:rPr>
          <w:rFonts w:cstheme="minorHAnsi"/>
        </w:rPr>
      </w:pPr>
      <w:r w:rsidRPr="00E8063D">
        <w:rPr>
          <w:rFonts w:cstheme="minorHAnsi"/>
        </w:rPr>
        <w:t>Рис</w:t>
      </w:r>
      <w:r w:rsidR="003F6DFB">
        <w:rPr>
          <w:rFonts w:cstheme="minorHAnsi"/>
        </w:rPr>
        <w:t>.</w:t>
      </w:r>
      <w:r w:rsidR="003F6DFB" w:rsidRPr="003F6DFB">
        <w:rPr>
          <w:rFonts w:cstheme="minorHAnsi"/>
        </w:rPr>
        <w:t xml:space="preserve"> </w:t>
      </w:r>
      <w:r w:rsidRPr="00E8063D">
        <w:rPr>
          <w:rFonts w:cstheme="minorHAnsi"/>
        </w:rPr>
        <w:t>1</w:t>
      </w:r>
      <w:r w:rsidR="003F6DFB">
        <w:rPr>
          <w:rFonts w:cstheme="minorHAnsi"/>
        </w:rPr>
        <w:t>5.14.</w:t>
      </w:r>
      <w:r w:rsidRPr="00E8063D">
        <w:rPr>
          <w:rFonts w:cstheme="minorHAnsi"/>
        </w:rPr>
        <w:t xml:space="preserve"> </w:t>
      </w:r>
      <w:r w:rsidR="003F6DFB">
        <w:rPr>
          <w:rFonts w:cstheme="minorHAnsi"/>
        </w:rPr>
        <w:t>К</w:t>
      </w:r>
      <w:r w:rsidRPr="00E8063D">
        <w:rPr>
          <w:rFonts w:cstheme="minorHAnsi"/>
        </w:rPr>
        <w:t>ажд</w:t>
      </w:r>
      <w:r w:rsidR="003F6DFB">
        <w:rPr>
          <w:rFonts w:cstheme="minorHAnsi"/>
        </w:rPr>
        <w:t>ой</w:t>
      </w:r>
      <w:r w:rsidRPr="00E8063D">
        <w:rPr>
          <w:rFonts w:cstheme="minorHAnsi"/>
        </w:rPr>
        <w:t xml:space="preserve"> строк</w:t>
      </w:r>
      <w:r w:rsidR="003F6DFB">
        <w:rPr>
          <w:rFonts w:cstheme="minorHAnsi"/>
        </w:rPr>
        <w:t>е</w:t>
      </w:r>
      <w:r w:rsidRPr="00E8063D">
        <w:rPr>
          <w:rFonts w:cstheme="minorHAnsi"/>
        </w:rPr>
        <w:t xml:space="preserve"> </w:t>
      </w:r>
      <w:r w:rsidR="003F6DFB">
        <w:rPr>
          <w:rFonts w:cstheme="minorHAnsi"/>
        </w:rPr>
        <w:t>таблицы</w:t>
      </w:r>
      <w:r w:rsidRPr="00E8063D">
        <w:rPr>
          <w:rFonts w:cstheme="minorHAnsi"/>
        </w:rPr>
        <w:t xml:space="preserve"> </w:t>
      </w:r>
      <w:r w:rsidR="003F6DFB">
        <w:rPr>
          <w:rFonts w:cstheme="minorHAnsi"/>
        </w:rPr>
        <w:t xml:space="preserve">присвоен </w:t>
      </w:r>
      <w:r w:rsidRPr="00E8063D">
        <w:rPr>
          <w:rFonts w:cstheme="minorHAnsi"/>
        </w:rPr>
        <w:t>индекс</w:t>
      </w:r>
    </w:p>
    <w:p w14:paraId="4184D9BB" w14:textId="2C5B031A" w:rsidR="004416B4" w:rsidRPr="004416B4" w:rsidRDefault="004416B4" w:rsidP="004416B4">
      <w:pPr>
        <w:spacing w:after="120" w:line="240" w:lineRule="auto"/>
        <w:rPr>
          <w:rFonts w:cstheme="minorHAnsi"/>
        </w:rPr>
      </w:pPr>
      <w:r>
        <w:rPr>
          <w:rFonts w:cstheme="minorHAnsi"/>
        </w:rPr>
        <w:t>Данные отдельных транзакций упорядочены: первая строка – д</w:t>
      </w:r>
      <w:r w:rsidRPr="004416B4">
        <w:rPr>
          <w:rFonts w:cstheme="minorHAnsi"/>
        </w:rPr>
        <w:t>ата</w:t>
      </w:r>
      <w:r>
        <w:rPr>
          <w:rFonts w:cstheme="minorHAnsi"/>
        </w:rPr>
        <w:t>, вторая – поставщик, третья –</w:t>
      </w:r>
      <w:r w:rsidRPr="004416B4">
        <w:rPr>
          <w:rFonts w:cstheme="minorHAnsi"/>
        </w:rPr>
        <w:t xml:space="preserve"> </w:t>
      </w:r>
      <w:r>
        <w:rPr>
          <w:rFonts w:cstheme="minorHAnsi"/>
          <w:lang w:val="en-US"/>
        </w:rPr>
        <w:t>ID</w:t>
      </w:r>
      <w:r>
        <w:rPr>
          <w:rFonts w:cstheme="minorHAnsi"/>
        </w:rPr>
        <w:t xml:space="preserve"> </w:t>
      </w:r>
      <w:r w:rsidRPr="004416B4">
        <w:rPr>
          <w:rFonts w:cstheme="minorHAnsi"/>
        </w:rPr>
        <w:t>транзакции</w:t>
      </w:r>
      <w:r>
        <w:rPr>
          <w:rFonts w:cstheme="minorHAnsi"/>
        </w:rPr>
        <w:t>, четвертая и пятая – нули. Шестая строка соответствует первой строке второй транзакции. Добавим еще один столбец, возвращающий остаток от деления на шесть.</w:t>
      </w:r>
    </w:p>
    <w:p w14:paraId="3AD55658" w14:textId="6C54266B" w:rsidR="004416B4" w:rsidRDefault="004416B4" w:rsidP="004416B4">
      <w:pPr>
        <w:spacing w:after="120" w:line="240" w:lineRule="auto"/>
        <w:rPr>
          <w:rFonts w:cstheme="minorHAnsi"/>
        </w:rPr>
      </w:pPr>
      <w:r w:rsidRPr="004416B4">
        <w:rPr>
          <w:rFonts w:cstheme="minorHAnsi"/>
        </w:rPr>
        <w:t xml:space="preserve">Выберите столбец </w:t>
      </w:r>
      <w:r w:rsidRPr="004416B4">
        <w:rPr>
          <w:rFonts w:cstheme="minorHAnsi"/>
          <w:i/>
        </w:rPr>
        <w:t>Индекс</w:t>
      </w:r>
      <w:r w:rsidRPr="004416B4">
        <w:rPr>
          <w:rFonts w:cstheme="minorHAnsi"/>
        </w:rPr>
        <w:t xml:space="preserve"> </w:t>
      </w:r>
      <w:r>
        <w:rPr>
          <w:rFonts w:cstheme="minorHAnsi"/>
        </w:rPr>
        <w:t>–</w:t>
      </w:r>
      <w:r w:rsidRPr="004416B4">
        <w:rPr>
          <w:rFonts w:cstheme="minorHAnsi"/>
        </w:rPr>
        <w:t xml:space="preserve">&gt; </w:t>
      </w:r>
      <w:r>
        <w:rPr>
          <w:rFonts w:cstheme="minorHAnsi"/>
        </w:rPr>
        <w:t>П</w:t>
      </w:r>
      <w:r w:rsidRPr="004416B4">
        <w:rPr>
          <w:rFonts w:cstheme="minorHAnsi"/>
        </w:rPr>
        <w:t xml:space="preserve">ерейдите </w:t>
      </w:r>
      <w:r>
        <w:rPr>
          <w:rFonts w:cstheme="minorHAnsi"/>
        </w:rPr>
        <w:t xml:space="preserve">на вкладку </w:t>
      </w:r>
      <w:r w:rsidRPr="004416B4">
        <w:rPr>
          <w:rFonts w:cstheme="minorHAnsi"/>
          <w:i/>
        </w:rPr>
        <w:t>Добавление столбца</w:t>
      </w:r>
      <w:r w:rsidRPr="004416B4">
        <w:rPr>
          <w:rFonts w:cstheme="minorHAnsi"/>
        </w:rPr>
        <w:t xml:space="preserve"> </w:t>
      </w:r>
      <w:r>
        <w:rPr>
          <w:rFonts w:cstheme="minorHAnsi"/>
        </w:rPr>
        <w:t>–</w:t>
      </w:r>
      <w:r w:rsidRPr="004416B4">
        <w:rPr>
          <w:rFonts w:cstheme="minorHAnsi"/>
        </w:rPr>
        <w:t xml:space="preserve">&gt; </w:t>
      </w:r>
      <w:r w:rsidRPr="004416B4">
        <w:rPr>
          <w:rFonts w:cstheme="minorHAnsi"/>
          <w:i/>
        </w:rPr>
        <w:t>Из числа</w:t>
      </w:r>
      <w:r w:rsidRPr="004416B4">
        <w:rPr>
          <w:rFonts w:cstheme="minorHAnsi"/>
        </w:rPr>
        <w:t xml:space="preserve"> –&gt; </w:t>
      </w:r>
      <w:r w:rsidRPr="004416B4">
        <w:rPr>
          <w:rFonts w:cstheme="minorHAnsi"/>
          <w:i/>
        </w:rPr>
        <w:t>Стандартный</w:t>
      </w:r>
      <w:r w:rsidRPr="004416B4">
        <w:rPr>
          <w:rFonts w:cstheme="minorHAnsi"/>
        </w:rPr>
        <w:t xml:space="preserve"> </w:t>
      </w:r>
      <w:r>
        <w:rPr>
          <w:rFonts w:cstheme="minorHAnsi"/>
        </w:rPr>
        <w:t>–</w:t>
      </w:r>
      <w:r w:rsidRPr="004416B4">
        <w:rPr>
          <w:rFonts w:cstheme="minorHAnsi"/>
        </w:rPr>
        <w:t xml:space="preserve">&gt; </w:t>
      </w:r>
      <w:r w:rsidR="00030B21" w:rsidRPr="00030B21">
        <w:rPr>
          <w:rFonts w:cstheme="minorHAnsi"/>
          <w:i/>
        </w:rPr>
        <w:t>Остаток от деления</w:t>
      </w:r>
      <w:r w:rsidRPr="004416B4">
        <w:rPr>
          <w:rFonts w:cstheme="minorHAnsi"/>
        </w:rPr>
        <w:t xml:space="preserve"> –&gt; 6</w:t>
      </w:r>
      <w:r>
        <w:rPr>
          <w:rFonts w:cstheme="minorHAnsi"/>
        </w:rPr>
        <w:t>.</w:t>
      </w:r>
      <w:r w:rsidR="00030B21">
        <w:rPr>
          <w:rFonts w:cstheme="minorHAnsi"/>
        </w:rPr>
        <w:t xml:space="preserve"> </w:t>
      </w:r>
      <w:r w:rsidRPr="004416B4">
        <w:rPr>
          <w:rFonts w:cstheme="minorHAnsi"/>
        </w:rPr>
        <w:t xml:space="preserve">Теперь у вас есть список номеров строк </w:t>
      </w:r>
      <w:r w:rsidR="00030B21">
        <w:rPr>
          <w:rFonts w:cstheme="minorHAnsi"/>
        </w:rPr>
        <w:t xml:space="preserve">по каждой </w:t>
      </w:r>
      <w:r w:rsidRPr="004416B4">
        <w:rPr>
          <w:rFonts w:cstheme="minorHAnsi"/>
        </w:rPr>
        <w:t>транзакци</w:t>
      </w:r>
      <w:r w:rsidR="00030B21">
        <w:rPr>
          <w:rFonts w:cstheme="minorHAnsi"/>
        </w:rPr>
        <w:t>и:</w:t>
      </w:r>
    </w:p>
    <w:p w14:paraId="7352BF51" w14:textId="486D6632" w:rsidR="00030B21" w:rsidRPr="004416B4" w:rsidRDefault="00030B21" w:rsidP="004416B4">
      <w:pPr>
        <w:spacing w:after="120" w:line="240" w:lineRule="auto"/>
        <w:rPr>
          <w:rFonts w:cstheme="minorHAnsi"/>
        </w:rPr>
      </w:pPr>
      <w:r>
        <w:rPr>
          <w:rFonts w:cstheme="minorHAnsi"/>
          <w:noProof/>
        </w:rPr>
        <w:lastRenderedPageBreak/>
        <w:drawing>
          <wp:inline distT="0" distB="0" distL="0" distR="0" wp14:anchorId="27F66422" wp14:editId="53157724">
            <wp:extent cx="3810000" cy="3819525"/>
            <wp:effectExtent l="0" t="0" r="0" b="9525"/>
            <wp:docPr id="17" name="Рисунок 17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. 15.15. Данные одного типа пронумерованы одинаковыми цифрами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6AB638" w14:textId="330AB7AE" w:rsidR="00030B21" w:rsidRDefault="004416B4" w:rsidP="004416B4">
      <w:pPr>
        <w:spacing w:after="120" w:line="240" w:lineRule="auto"/>
        <w:rPr>
          <w:rFonts w:cstheme="minorHAnsi"/>
        </w:rPr>
      </w:pPr>
      <w:r w:rsidRPr="004416B4">
        <w:rPr>
          <w:rFonts w:cstheme="minorHAnsi"/>
        </w:rPr>
        <w:t>Рис</w:t>
      </w:r>
      <w:r w:rsidR="00030B21">
        <w:rPr>
          <w:rFonts w:cstheme="minorHAnsi"/>
        </w:rPr>
        <w:t>.</w:t>
      </w:r>
      <w:r w:rsidRPr="004416B4">
        <w:rPr>
          <w:rFonts w:cstheme="minorHAnsi"/>
        </w:rPr>
        <w:t xml:space="preserve"> 1</w:t>
      </w:r>
      <w:r w:rsidR="00030B21">
        <w:rPr>
          <w:rFonts w:cstheme="minorHAnsi"/>
        </w:rPr>
        <w:t>5.15.</w:t>
      </w:r>
      <w:r w:rsidRPr="004416B4">
        <w:rPr>
          <w:rFonts w:cstheme="minorHAnsi"/>
        </w:rPr>
        <w:t xml:space="preserve"> </w:t>
      </w:r>
      <w:r w:rsidR="00030B21">
        <w:rPr>
          <w:rFonts w:cstheme="minorHAnsi"/>
        </w:rPr>
        <w:t>Данные одного типа пронумерованы одинаковыми цифрами</w:t>
      </w:r>
    </w:p>
    <w:p w14:paraId="3A292BB7" w14:textId="77777777" w:rsidR="00030B21" w:rsidRPr="00030B21" w:rsidRDefault="00030B21" w:rsidP="00030B21">
      <w:pPr>
        <w:pStyle w:val="3"/>
      </w:pPr>
      <w:r w:rsidRPr="00030B21">
        <w:t>Поворот данных</w:t>
      </w:r>
    </w:p>
    <w:p w14:paraId="5F118B1B" w14:textId="758352D5" w:rsidR="0097527D" w:rsidRDefault="00030B21" w:rsidP="00030B21">
      <w:pPr>
        <w:spacing w:after="120" w:line="240" w:lineRule="auto"/>
        <w:rPr>
          <w:rFonts w:cstheme="minorHAnsi"/>
        </w:rPr>
      </w:pPr>
      <w:r w:rsidRPr="00030B21">
        <w:rPr>
          <w:rFonts w:cstheme="minorHAnsi"/>
        </w:rPr>
        <w:t xml:space="preserve">Если у вас есть список повторяющихся </w:t>
      </w:r>
      <w:r>
        <w:rPr>
          <w:rFonts w:cstheme="minorHAnsi"/>
        </w:rPr>
        <w:t>строк</w:t>
      </w:r>
      <w:r w:rsidRPr="00030B21">
        <w:rPr>
          <w:rFonts w:cstheme="minorHAnsi"/>
        </w:rPr>
        <w:t xml:space="preserve">, вы можете их свернуть. Сначала это </w:t>
      </w:r>
      <w:r>
        <w:rPr>
          <w:rFonts w:cstheme="minorHAnsi"/>
        </w:rPr>
        <w:t>покажется странным</w:t>
      </w:r>
      <w:r w:rsidRPr="00030B21">
        <w:rPr>
          <w:rFonts w:cstheme="minorHAnsi"/>
        </w:rPr>
        <w:t xml:space="preserve">, но вы увидите, насколько это </w:t>
      </w:r>
      <w:r>
        <w:rPr>
          <w:rFonts w:cstheme="minorHAnsi"/>
        </w:rPr>
        <w:t>красиво</w:t>
      </w:r>
      <w:r w:rsidRPr="00030B21">
        <w:rPr>
          <w:rFonts w:cstheme="minorHAnsi"/>
        </w:rPr>
        <w:t>.</w:t>
      </w:r>
      <w:r>
        <w:rPr>
          <w:rFonts w:cstheme="minorHAnsi"/>
        </w:rPr>
        <w:t xml:space="preserve"> </w:t>
      </w:r>
      <w:r w:rsidRPr="00030B21">
        <w:rPr>
          <w:rFonts w:cstheme="minorHAnsi"/>
        </w:rPr>
        <w:t xml:space="preserve">Выберите столбец </w:t>
      </w:r>
      <w:r w:rsidRPr="00030B21">
        <w:rPr>
          <w:rFonts w:cstheme="minorHAnsi"/>
          <w:i/>
        </w:rPr>
        <w:t>Остаток от деления</w:t>
      </w:r>
      <w:r w:rsidRPr="004416B4">
        <w:rPr>
          <w:rFonts w:cstheme="minorHAnsi"/>
        </w:rPr>
        <w:t xml:space="preserve"> </w:t>
      </w:r>
      <w:r>
        <w:rPr>
          <w:rFonts w:cstheme="minorHAnsi"/>
        </w:rPr>
        <w:t>–</w:t>
      </w:r>
      <w:r w:rsidRPr="0097527D">
        <w:rPr>
          <w:rFonts w:cstheme="minorHAnsi"/>
        </w:rPr>
        <w:t>&gt;</w:t>
      </w:r>
      <w:r w:rsidRPr="00030B21">
        <w:rPr>
          <w:rFonts w:cstheme="minorHAnsi"/>
        </w:rPr>
        <w:t xml:space="preserve"> </w:t>
      </w:r>
      <w:r w:rsidR="0097527D" w:rsidRPr="0097527D">
        <w:rPr>
          <w:rFonts w:cstheme="minorHAnsi"/>
          <w:i/>
        </w:rPr>
        <w:t>Преобразование</w:t>
      </w:r>
      <w:r w:rsidRPr="00030B21">
        <w:rPr>
          <w:rFonts w:cstheme="minorHAnsi"/>
        </w:rPr>
        <w:t xml:space="preserve"> </w:t>
      </w:r>
      <w:r w:rsidR="0097527D">
        <w:rPr>
          <w:rFonts w:cstheme="minorHAnsi"/>
        </w:rPr>
        <w:t>–</w:t>
      </w:r>
      <w:r w:rsidR="0097527D" w:rsidRPr="0097527D">
        <w:rPr>
          <w:rFonts w:cstheme="minorHAnsi"/>
        </w:rPr>
        <w:t>&gt;</w:t>
      </w:r>
      <w:r w:rsidRPr="00030B21">
        <w:rPr>
          <w:rFonts w:cstheme="minorHAnsi"/>
        </w:rPr>
        <w:t xml:space="preserve"> </w:t>
      </w:r>
      <w:r w:rsidR="0097527D" w:rsidRPr="0097527D">
        <w:rPr>
          <w:rFonts w:cstheme="minorHAnsi"/>
          <w:i/>
        </w:rPr>
        <w:t>С</w:t>
      </w:r>
      <w:r w:rsidRPr="0097527D">
        <w:rPr>
          <w:rFonts w:cstheme="minorHAnsi"/>
          <w:i/>
        </w:rPr>
        <w:t>толбец</w:t>
      </w:r>
      <w:r w:rsidR="0097527D" w:rsidRPr="0097527D">
        <w:rPr>
          <w:rFonts w:cstheme="minorHAnsi"/>
          <w:i/>
        </w:rPr>
        <w:t xml:space="preserve"> сведения</w:t>
      </w:r>
      <w:r w:rsidR="0097527D">
        <w:rPr>
          <w:rFonts w:cstheme="minorHAnsi"/>
        </w:rPr>
        <w:t>. К</w:t>
      </w:r>
      <w:r w:rsidRPr="00030B21">
        <w:rPr>
          <w:rFonts w:cstheme="minorHAnsi"/>
        </w:rPr>
        <w:t xml:space="preserve">огда вы </w:t>
      </w:r>
      <w:r w:rsidR="0097527D">
        <w:rPr>
          <w:rFonts w:cstheme="minorHAnsi"/>
        </w:rPr>
        <w:t>даете команду</w:t>
      </w:r>
      <w:r w:rsidRPr="00030B21">
        <w:rPr>
          <w:rFonts w:cstheme="minorHAnsi"/>
        </w:rPr>
        <w:t xml:space="preserve"> </w:t>
      </w:r>
      <w:r w:rsidR="0097527D" w:rsidRPr="0097527D">
        <w:rPr>
          <w:rFonts w:cstheme="minorHAnsi"/>
          <w:i/>
        </w:rPr>
        <w:t>Столбец сведения</w:t>
      </w:r>
      <w:r w:rsidRPr="00030B21">
        <w:rPr>
          <w:rFonts w:cstheme="minorHAnsi"/>
        </w:rPr>
        <w:t xml:space="preserve">, </w:t>
      </w:r>
      <w:r w:rsidR="0097527D">
        <w:rPr>
          <w:rFonts w:cstheme="minorHAnsi"/>
        </w:rPr>
        <w:t xml:space="preserve">значения в выбранном </w:t>
      </w:r>
      <w:r w:rsidRPr="00030B21">
        <w:rPr>
          <w:rFonts w:cstheme="minorHAnsi"/>
        </w:rPr>
        <w:t xml:space="preserve">столбце будут использоваться в качестве заголовков </w:t>
      </w:r>
      <w:r w:rsidR="0097527D">
        <w:rPr>
          <w:rFonts w:cstheme="minorHAnsi"/>
        </w:rPr>
        <w:t>новых столбцов (1 на рис. 15.16)</w:t>
      </w:r>
      <w:r w:rsidRPr="00030B21">
        <w:rPr>
          <w:rFonts w:cstheme="minorHAnsi"/>
        </w:rPr>
        <w:t xml:space="preserve">. Затем </w:t>
      </w:r>
      <w:r w:rsidRPr="00030B21">
        <w:rPr>
          <w:rFonts w:cstheme="minorHAnsi"/>
          <w:lang w:val="en-US"/>
        </w:rPr>
        <w:t>Power</w:t>
      </w:r>
      <w:r w:rsidRPr="00030B21">
        <w:rPr>
          <w:rFonts w:cstheme="minorHAnsi"/>
        </w:rPr>
        <w:t xml:space="preserve"> </w:t>
      </w:r>
      <w:r w:rsidRPr="00030B21">
        <w:rPr>
          <w:rFonts w:cstheme="minorHAnsi"/>
          <w:lang w:val="en-US"/>
        </w:rPr>
        <w:t>Query</w:t>
      </w:r>
      <w:r w:rsidRPr="00030B21">
        <w:rPr>
          <w:rFonts w:cstheme="minorHAnsi"/>
        </w:rPr>
        <w:t xml:space="preserve"> спрашивает, как</w:t>
      </w:r>
      <w:r w:rsidR="0097527D">
        <w:rPr>
          <w:rFonts w:cstheme="minorHAnsi"/>
        </w:rPr>
        <w:t xml:space="preserve">ой столбец </w:t>
      </w:r>
      <w:r w:rsidRPr="00030B21">
        <w:rPr>
          <w:rFonts w:cstheme="minorHAnsi"/>
        </w:rPr>
        <w:t xml:space="preserve">вы хотите </w:t>
      </w:r>
      <w:r w:rsidR="0097527D">
        <w:rPr>
          <w:rFonts w:cstheme="minorHAnsi"/>
        </w:rPr>
        <w:t xml:space="preserve">использовать для извлечения </w:t>
      </w:r>
      <w:r w:rsidRPr="00030B21">
        <w:rPr>
          <w:rFonts w:cstheme="minorHAnsi"/>
        </w:rPr>
        <w:t>данных.</w:t>
      </w:r>
      <w:r w:rsidR="0097527D">
        <w:rPr>
          <w:rFonts w:cstheme="minorHAnsi"/>
        </w:rPr>
        <w:t xml:space="preserve"> В нашем примере – столбец </w:t>
      </w:r>
      <w:r w:rsidR="0097527D" w:rsidRPr="0097527D">
        <w:rPr>
          <w:rFonts w:cstheme="minorHAnsi"/>
          <w:i/>
          <w:lang w:val="en-US"/>
        </w:rPr>
        <w:t>Transactions</w:t>
      </w:r>
      <w:r w:rsidR="0097527D" w:rsidRPr="0097527D">
        <w:rPr>
          <w:rFonts w:cstheme="minorHAnsi"/>
        </w:rPr>
        <w:t xml:space="preserve"> (2)</w:t>
      </w:r>
      <w:r w:rsidR="0097527D">
        <w:rPr>
          <w:rFonts w:cstheme="minorHAnsi"/>
        </w:rPr>
        <w:t>. О</w:t>
      </w:r>
      <w:r w:rsidRPr="00030B21">
        <w:rPr>
          <w:rFonts w:cstheme="minorHAnsi"/>
        </w:rPr>
        <w:t xml:space="preserve">бычно </w:t>
      </w:r>
      <w:r w:rsidR="0097527D">
        <w:rPr>
          <w:rFonts w:cstheme="minorHAnsi"/>
        </w:rPr>
        <w:t>для данных в</w:t>
      </w:r>
      <w:r w:rsidRPr="00030B21">
        <w:rPr>
          <w:rFonts w:cstheme="minorHAnsi"/>
        </w:rPr>
        <w:t>ыполня</w:t>
      </w:r>
      <w:r w:rsidR="0097527D">
        <w:rPr>
          <w:rFonts w:cstheme="minorHAnsi"/>
        </w:rPr>
        <w:t>е</w:t>
      </w:r>
      <w:r w:rsidRPr="00030B21">
        <w:rPr>
          <w:rFonts w:cstheme="minorHAnsi"/>
        </w:rPr>
        <w:t xml:space="preserve">тся суммирования значений, </w:t>
      </w:r>
      <w:r w:rsidR="0097527D">
        <w:rPr>
          <w:rFonts w:cstheme="minorHAnsi"/>
        </w:rPr>
        <w:t xml:space="preserve">но в нашем примере мы </w:t>
      </w:r>
      <w:r w:rsidRPr="00030B21">
        <w:rPr>
          <w:rFonts w:cstheme="minorHAnsi"/>
        </w:rPr>
        <w:t xml:space="preserve">не заинтересованы в этом. </w:t>
      </w:r>
      <w:r w:rsidR="0097527D">
        <w:rPr>
          <w:rFonts w:cstheme="minorHAnsi"/>
        </w:rPr>
        <w:t>Н</w:t>
      </w:r>
      <w:r w:rsidRPr="00030B21">
        <w:rPr>
          <w:rFonts w:cstheme="minorHAnsi"/>
        </w:rPr>
        <w:t xml:space="preserve">ам нужны исходные значения, поэтому </w:t>
      </w:r>
      <w:r w:rsidR="0097527D">
        <w:rPr>
          <w:rFonts w:cstheme="minorHAnsi"/>
        </w:rPr>
        <w:t xml:space="preserve">кликните на </w:t>
      </w:r>
      <w:r w:rsidR="0097527D" w:rsidRPr="0097527D">
        <w:rPr>
          <w:rFonts w:cstheme="minorHAnsi"/>
          <w:i/>
        </w:rPr>
        <w:t>Расширенные параметры</w:t>
      </w:r>
      <w:r w:rsidR="0097527D">
        <w:rPr>
          <w:rFonts w:cstheme="minorHAnsi"/>
          <w:i/>
        </w:rPr>
        <w:t xml:space="preserve"> </w:t>
      </w:r>
      <w:r w:rsidR="0097527D" w:rsidRPr="0097527D">
        <w:rPr>
          <w:rFonts w:cstheme="minorHAnsi"/>
        </w:rPr>
        <w:t>(3)</w:t>
      </w:r>
      <w:r w:rsidR="0097527D">
        <w:rPr>
          <w:rFonts w:cstheme="minorHAnsi"/>
        </w:rPr>
        <w:t xml:space="preserve">. </w:t>
      </w:r>
      <w:r w:rsidRPr="00030B21">
        <w:rPr>
          <w:rFonts w:cstheme="minorHAnsi"/>
        </w:rPr>
        <w:t xml:space="preserve">Установите функцию агрегатного значения </w:t>
      </w:r>
      <w:r w:rsidR="0097527D">
        <w:rPr>
          <w:rFonts w:cstheme="minorHAnsi"/>
        </w:rPr>
        <w:t xml:space="preserve">= </w:t>
      </w:r>
      <w:r w:rsidR="0097527D" w:rsidRPr="00B87192">
        <w:rPr>
          <w:rFonts w:cstheme="minorHAnsi"/>
          <w:i/>
        </w:rPr>
        <w:t>Н</w:t>
      </w:r>
      <w:r w:rsidRPr="00B87192">
        <w:rPr>
          <w:rFonts w:cstheme="minorHAnsi"/>
          <w:i/>
        </w:rPr>
        <w:t>е агрегировать</w:t>
      </w:r>
      <w:r w:rsidR="0097527D">
        <w:rPr>
          <w:rFonts w:cstheme="minorHAnsi"/>
        </w:rPr>
        <w:t xml:space="preserve"> (4). Нажмите </w:t>
      </w:r>
      <w:r w:rsidR="0097527D">
        <w:rPr>
          <w:rFonts w:cstheme="minorHAnsi"/>
          <w:lang w:val="en-US"/>
        </w:rPr>
        <w:t>Ok</w:t>
      </w:r>
      <w:r w:rsidR="0097527D">
        <w:rPr>
          <w:rFonts w:cstheme="minorHAnsi"/>
        </w:rPr>
        <w:t>.</w:t>
      </w:r>
    </w:p>
    <w:p w14:paraId="43EA9517" w14:textId="1504D894" w:rsidR="0097527D" w:rsidRDefault="0097527D" w:rsidP="00030B21">
      <w:pPr>
        <w:spacing w:after="120" w:line="240" w:lineRule="auto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75F57496" wp14:editId="6246D088">
            <wp:extent cx="3524250" cy="2562225"/>
            <wp:effectExtent l="0" t="0" r="0" b="9525"/>
            <wp:docPr id="18" name="Рисунок 18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. 15.16. Настройка параметров команды Столбец сведения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AB4F7E" w14:textId="4B20D417" w:rsidR="0097527D" w:rsidRDefault="0097527D" w:rsidP="00030B21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Рис. 15.16. Настройка параметров команды </w:t>
      </w:r>
      <w:r w:rsidRPr="0097527D">
        <w:rPr>
          <w:rFonts w:cstheme="minorHAnsi"/>
          <w:i/>
        </w:rPr>
        <w:t>Столбец сведения</w:t>
      </w:r>
    </w:p>
    <w:p w14:paraId="3D229599" w14:textId="33DA6961" w:rsidR="00030B21" w:rsidRPr="00030B21" w:rsidRDefault="00030B21" w:rsidP="00030B21">
      <w:pPr>
        <w:spacing w:after="120" w:line="240" w:lineRule="auto"/>
        <w:rPr>
          <w:rFonts w:cstheme="minorHAnsi"/>
        </w:rPr>
      </w:pPr>
      <w:r w:rsidRPr="00030B21">
        <w:rPr>
          <w:rFonts w:cstheme="minorHAnsi"/>
        </w:rPr>
        <w:t xml:space="preserve">Таблица меняет форму и </w:t>
      </w:r>
      <w:r w:rsidR="00B87192">
        <w:rPr>
          <w:rFonts w:cstheme="minorHAnsi"/>
        </w:rPr>
        <w:t xml:space="preserve">пустым ячейкам присваивается значение </w:t>
      </w:r>
      <w:r w:rsidR="00B87192">
        <w:rPr>
          <w:rFonts w:cstheme="minorHAnsi"/>
          <w:lang w:val="en-US"/>
        </w:rPr>
        <w:t>null</w:t>
      </w:r>
    </w:p>
    <w:p w14:paraId="23169B75" w14:textId="2F49B449" w:rsidR="00B87192" w:rsidRDefault="00B87192" w:rsidP="00030B21">
      <w:pPr>
        <w:spacing w:after="120" w:line="240" w:lineRule="auto"/>
        <w:rPr>
          <w:rFonts w:cstheme="minorHAnsi"/>
          <w:lang w:val="en-US"/>
        </w:rPr>
      </w:pPr>
      <w:r>
        <w:rPr>
          <w:rFonts w:cstheme="minorHAnsi"/>
          <w:noProof/>
          <w:lang w:val="en-US"/>
        </w:rPr>
        <w:lastRenderedPageBreak/>
        <w:drawing>
          <wp:inline distT="0" distB="0" distL="0" distR="0" wp14:anchorId="399617BB" wp14:editId="388BF421">
            <wp:extent cx="5238750" cy="314325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. 15.17. Таблица сведения, полная нулевых значений.jp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5A6896" w14:textId="796D0A61" w:rsidR="00B87192" w:rsidRPr="00B87192" w:rsidRDefault="00030B21" w:rsidP="00030B21">
      <w:pPr>
        <w:spacing w:after="120" w:line="240" w:lineRule="auto"/>
        <w:rPr>
          <w:rFonts w:cstheme="minorHAnsi"/>
        </w:rPr>
      </w:pPr>
      <w:r w:rsidRPr="00B87192">
        <w:rPr>
          <w:rFonts w:cstheme="minorHAnsi"/>
        </w:rPr>
        <w:t>Рис</w:t>
      </w:r>
      <w:r w:rsidR="00B87192">
        <w:rPr>
          <w:rFonts w:cstheme="minorHAnsi"/>
        </w:rPr>
        <w:t>.</w:t>
      </w:r>
      <w:r w:rsidRPr="00B87192">
        <w:rPr>
          <w:rFonts w:cstheme="minorHAnsi"/>
        </w:rPr>
        <w:t xml:space="preserve"> 1</w:t>
      </w:r>
      <w:r w:rsidR="00B87192">
        <w:rPr>
          <w:rFonts w:cstheme="minorHAnsi"/>
        </w:rPr>
        <w:t>5.17.</w:t>
      </w:r>
      <w:r w:rsidRPr="00B87192">
        <w:rPr>
          <w:rFonts w:cstheme="minorHAnsi"/>
        </w:rPr>
        <w:t xml:space="preserve"> </w:t>
      </w:r>
      <w:r w:rsidR="00B87192">
        <w:rPr>
          <w:rFonts w:cstheme="minorHAnsi"/>
        </w:rPr>
        <w:t>Т</w:t>
      </w:r>
      <w:r w:rsidRPr="00B87192">
        <w:rPr>
          <w:rFonts w:cstheme="minorHAnsi"/>
        </w:rPr>
        <w:t>аблица</w:t>
      </w:r>
      <w:r w:rsidR="00B87192">
        <w:rPr>
          <w:rFonts w:cstheme="minorHAnsi"/>
        </w:rPr>
        <w:t xml:space="preserve"> сведения,</w:t>
      </w:r>
      <w:r w:rsidRPr="00B87192">
        <w:rPr>
          <w:rFonts w:cstheme="minorHAnsi"/>
        </w:rPr>
        <w:t xml:space="preserve"> полная нулевых значений</w:t>
      </w:r>
    </w:p>
    <w:p w14:paraId="2E1D2B88" w14:textId="77777777" w:rsidR="00B87192" w:rsidRPr="00B87192" w:rsidRDefault="00B87192" w:rsidP="00B87192">
      <w:pPr>
        <w:pStyle w:val="3"/>
      </w:pPr>
      <w:r w:rsidRPr="00B87192">
        <w:t>Заполнение пробелов</w:t>
      </w:r>
    </w:p>
    <w:p w14:paraId="7EAEC16E" w14:textId="3284402E" w:rsidR="00B87192" w:rsidRPr="003262EB" w:rsidRDefault="00B87192" w:rsidP="00B87192">
      <w:pPr>
        <w:spacing w:after="120" w:line="240" w:lineRule="auto"/>
        <w:rPr>
          <w:rFonts w:cstheme="minorHAnsi"/>
        </w:rPr>
      </w:pPr>
      <w:r w:rsidRPr="00B87192">
        <w:rPr>
          <w:rFonts w:cstheme="minorHAnsi"/>
        </w:rPr>
        <w:t xml:space="preserve">Следующим шагом является заполнение </w:t>
      </w:r>
      <w:r>
        <w:rPr>
          <w:rFonts w:cstheme="minorHAnsi"/>
        </w:rPr>
        <w:t>недостающих данных по строкам.</w:t>
      </w:r>
      <w:r w:rsidRPr="00B87192">
        <w:rPr>
          <w:rFonts w:cstheme="minorHAnsi"/>
        </w:rPr>
        <w:t xml:space="preserve"> Выберите столбец 1 </w:t>
      </w:r>
      <w:r>
        <w:rPr>
          <w:rFonts w:cstheme="minorHAnsi"/>
        </w:rPr>
        <w:t>–</w:t>
      </w:r>
      <w:r w:rsidRPr="003262EB">
        <w:rPr>
          <w:rFonts w:cstheme="minorHAnsi"/>
        </w:rPr>
        <w:t>&gt;</w:t>
      </w:r>
      <w:r w:rsidRPr="00B87192">
        <w:rPr>
          <w:rFonts w:cstheme="minorHAnsi"/>
        </w:rPr>
        <w:t xml:space="preserve"> удерживайте нажатой клавишу </w:t>
      </w:r>
      <w:r w:rsidRPr="00B87192">
        <w:rPr>
          <w:rFonts w:cstheme="minorHAnsi"/>
          <w:lang w:val="en-US"/>
        </w:rPr>
        <w:t>Shift</w:t>
      </w:r>
      <w:r w:rsidRPr="00B87192">
        <w:rPr>
          <w:rFonts w:cstheme="minorHAnsi"/>
        </w:rPr>
        <w:t xml:space="preserve"> </w:t>
      </w:r>
      <w:r w:rsidRPr="003262EB">
        <w:rPr>
          <w:rFonts w:cstheme="minorHAnsi"/>
        </w:rPr>
        <w:t>–&gt;</w:t>
      </w:r>
      <w:r w:rsidRPr="00B87192">
        <w:rPr>
          <w:rFonts w:cstheme="minorHAnsi"/>
        </w:rPr>
        <w:t xml:space="preserve"> выберите столбец 5</w:t>
      </w:r>
      <w:r>
        <w:rPr>
          <w:rFonts w:cstheme="minorHAnsi"/>
        </w:rPr>
        <w:t xml:space="preserve">. </w:t>
      </w:r>
      <w:r w:rsidRPr="00B87192">
        <w:rPr>
          <w:rFonts w:cstheme="minorHAnsi"/>
        </w:rPr>
        <w:t xml:space="preserve">Перейти </w:t>
      </w:r>
      <w:r>
        <w:rPr>
          <w:rFonts w:cstheme="minorHAnsi"/>
        </w:rPr>
        <w:t xml:space="preserve">на вкладку </w:t>
      </w:r>
      <w:r w:rsidRPr="003262EB">
        <w:rPr>
          <w:rFonts w:cstheme="minorHAnsi"/>
          <w:i/>
        </w:rPr>
        <w:t>Преобразовани</w:t>
      </w:r>
      <w:r w:rsidR="003262EB">
        <w:rPr>
          <w:rFonts w:cstheme="minorHAnsi"/>
          <w:i/>
        </w:rPr>
        <w:t>е</w:t>
      </w:r>
      <w:r w:rsidRPr="00B87192">
        <w:rPr>
          <w:rFonts w:cstheme="minorHAnsi"/>
        </w:rPr>
        <w:t xml:space="preserve"> </w:t>
      </w:r>
      <w:r w:rsidR="003262EB">
        <w:rPr>
          <w:rFonts w:cstheme="minorHAnsi"/>
        </w:rPr>
        <w:t>–</w:t>
      </w:r>
      <w:r w:rsidR="003262EB">
        <w:rPr>
          <w:rFonts w:cstheme="minorHAnsi"/>
          <w:lang w:val="en-US"/>
        </w:rPr>
        <w:t>&gt;</w:t>
      </w:r>
      <w:r w:rsidRPr="00B87192">
        <w:rPr>
          <w:rFonts w:cstheme="minorHAnsi"/>
        </w:rPr>
        <w:t xml:space="preserve"> </w:t>
      </w:r>
      <w:r w:rsidR="003262EB" w:rsidRPr="003262EB">
        <w:rPr>
          <w:rFonts w:cstheme="minorHAnsi"/>
          <w:i/>
        </w:rPr>
        <w:t>З</w:t>
      </w:r>
      <w:r w:rsidRPr="003262EB">
        <w:rPr>
          <w:rFonts w:cstheme="minorHAnsi"/>
          <w:i/>
        </w:rPr>
        <w:t>аполнить</w:t>
      </w:r>
      <w:r w:rsidRPr="00B87192">
        <w:rPr>
          <w:rFonts w:cstheme="minorHAnsi"/>
        </w:rPr>
        <w:t xml:space="preserve"> </w:t>
      </w:r>
      <w:r w:rsidR="003262EB">
        <w:rPr>
          <w:rFonts w:cstheme="minorHAnsi"/>
        </w:rPr>
        <w:t>–</w:t>
      </w:r>
      <w:r w:rsidR="003262EB">
        <w:rPr>
          <w:rFonts w:cstheme="minorHAnsi"/>
          <w:lang w:val="en-US"/>
        </w:rPr>
        <w:t>&gt;</w:t>
      </w:r>
      <w:r w:rsidRPr="00B87192">
        <w:rPr>
          <w:rFonts w:cstheme="minorHAnsi"/>
        </w:rPr>
        <w:t xml:space="preserve"> </w:t>
      </w:r>
      <w:r w:rsidR="003262EB" w:rsidRPr="003262EB">
        <w:rPr>
          <w:rFonts w:cstheme="minorHAnsi"/>
          <w:i/>
        </w:rPr>
        <w:t>В</w:t>
      </w:r>
      <w:r w:rsidRPr="003262EB">
        <w:rPr>
          <w:rFonts w:cstheme="minorHAnsi"/>
          <w:i/>
        </w:rPr>
        <w:t>верх</w:t>
      </w:r>
      <w:r w:rsidR="003262EB">
        <w:rPr>
          <w:rFonts w:cstheme="minorHAnsi"/>
        </w:rPr>
        <w:t>.</w:t>
      </w:r>
    </w:p>
    <w:p w14:paraId="6B816570" w14:textId="037334D7" w:rsidR="003262EB" w:rsidRDefault="003262EB" w:rsidP="00B87192">
      <w:pPr>
        <w:spacing w:after="120" w:line="240" w:lineRule="auto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75BEDD24" wp14:editId="1DDA4616">
            <wp:extent cx="5238750" cy="3133725"/>
            <wp:effectExtent l="0" t="0" r="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. 15.18. Данные, заполненные по строкам.jp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2E4335" w14:textId="36EF5DDB" w:rsidR="00B87192" w:rsidRPr="00B87192" w:rsidRDefault="00B87192" w:rsidP="00B87192">
      <w:pPr>
        <w:spacing w:after="120" w:line="240" w:lineRule="auto"/>
        <w:rPr>
          <w:rFonts w:cstheme="minorHAnsi"/>
        </w:rPr>
      </w:pPr>
      <w:r w:rsidRPr="00B87192">
        <w:rPr>
          <w:rFonts w:cstheme="minorHAnsi"/>
        </w:rPr>
        <w:t>Рис</w:t>
      </w:r>
      <w:r w:rsidR="003262EB">
        <w:rPr>
          <w:rFonts w:cstheme="minorHAnsi"/>
        </w:rPr>
        <w:t>.</w:t>
      </w:r>
      <w:r w:rsidRPr="00B87192">
        <w:rPr>
          <w:rFonts w:cstheme="minorHAnsi"/>
        </w:rPr>
        <w:t xml:space="preserve"> 1</w:t>
      </w:r>
      <w:r w:rsidR="003262EB">
        <w:rPr>
          <w:rFonts w:cstheme="minorHAnsi"/>
        </w:rPr>
        <w:t>5.18.</w:t>
      </w:r>
      <w:r w:rsidRPr="00B87192">
        <w:rPr>
          <w:rFonts w:cstheme="minorHAnsi"/>
        </w:rPr>
        <w:t xml:space="preserve"> </w:t>
      </w:r>
      <w:r w:rsidR="003262EB">
        <w:rPr>
          <w:rFonts w:cstheme="minorHAnsi"/>
        </w:rPr>
        <w:t>Д</w:t>
      </w:r>
      <w:r w:rsidRPr="00B87192">
        <w:rPr>
          <w:rFonts w:cstheme="minorHAnsi"/>
        </w:rPr>
        <w:t>анные, заполненные</w:t>
      </w:r>
      <w:r w:rsidR="003262EB">
        <w:rPr>
          <w:rFonts w:cstheme="minorHAnsi"/>
        </w:rPr>
        <w:t xml:space="preserve"> по строкам</w:t>
      </w:r>
    </w:p>
    <w:p w14:paraId="75F814B4" w14:textId="77777777" w:rsidR="006641F4" w:rsidRDefault="003262EB" w:rsidP="006641F4">
      <w:pPr>
        <w:spacing w:after="120" w:line="240" w:lineRule="auto"/>
        <w:rPr>
          <w:rFonts w:cstheme="minorHAnsi"/>
        </w:rPr>
      </w:pPr>
      <w:r>
        <w:rPr>
          <w:rFonts w:cstheme="minorHAnsi"/>
        </w:rPr>
        <w:t>Нажмите фильтр с</w:t>
      </w:r>
      <w:r w:rsidR="00B87192" w:rsidRPr="00B87192">
        <w:rPr>
          <w:rFonts w:cstheme="minorHAnsi"/>
        </w:rPr>
        <w:t>толбц</w:t>
      </w:r>
      <w:r>
        <w:rPr>
          <w:rFonts w:cstheme="minorHAnsi"/>
        </w:rPr>
        <w:t>а</w:t>
      </w:r>
      <w:r w:rsidR="00B87192" w:rsidRPr="00B87192">
        <w:rPr>
          <w:rFonts w:cstheme="minorHAnsi"/>
        </w:rPr>
        <w:t xml:space="preserve"> 0 </w:t>
      </w:r>
      <w:r>
        <w:rPr>
          <w:rFonts w:cstheme="minorHAnsi"/>
        </w:rPr>
        <w:t>–</w:t>
      </w:r>
      <w:r w:rsidRPr="003262EB">
        <w:rPr>
          <w:rFonts w:cstheme="minorHAnsi"/>
        </w:rPr>
        <w:t>&gt;</w:t>
      </w:r>
      <w:r w:rsidR="00B87192" w:rsidRPr="00B87192">
        <w:rPr>
          <w:rFonts w:cstheme="minorHAnsi"/>
        </w:rPr>
        <w:t xml:space="preserve"> снимите </w:t>
      </w:r>
      <w:r w:rsidR="00B87192" w:rsidRPr="00B87192">
        <w:rPr>
          <w:rFonts w:cstheme="minorHAnsi"/>
          <w:lang w:val="en-US"/>
        </w:rPr>
        <w:t>null</w:t>
      </w:r>
      <w:r>
        <w:rPr>
          <w:rFonts w:cstheme="minorHAnsi"/>
        </w:rPr>
        <w:t xml:space="preserve">. </w:t>
      </w:r>
      <w:r w:rsidR="00B87192" w:rsidRPr="00B87192">
        <w:rPr>
          <w:rFonts w:cstheme="minorHAnsi"/>
        </w:rPr>
        <w:t xml:space="preserve">Выберите </w:t>
      </w:r>
      <w:r>
        <w:rPr>
          <w:rFonts w:cstheme="minorHAnsi"/>
        </w:rPr>
        <w:t>с</w:t>
      </w:r>
      <w:r w:rsidR="00B87192" w:rsidRPr="00B87192">
        <w:rPr>
          <w:rFonts w:cstheme="minorHAnsi"/>
        </w:rPr>
        <w:t xml:space="preserve">толбцы от 0 до 3 </w:t>
      </w:r>
      <w:r>
        <w:rPr>
          <w:rFonts w:cstheme="minorHAnsi"/>
        </w:rPr>
        <w:t>–</w:t>
      </w:r>
      <w:r w:rsidRPr="003262EB">
        <w:rPr>
          <w:rFonts w:cstheme="minorHAnsi"/>
        </w:rPr>
        <w:t>&gt;</w:t>
      </w:r>
      <w:r w:rsidR="00B87192" w:rsidRPr="00B87192">
        <w:rPr>
          <w:rFonts w:cstheme="minorHAnsi"/>
        </w:rPr>
        <w:t xml:space="preserve"> щелкните правой кнопкой мыши </w:t>
      </w:r>
      <w:r w:rsidRPr="006641F4">
        <w:rPr>
          <w:rFonts w:cstheme="minorHAnsi"/>
          <w:i/>
        </w:rPr>
        <w:t>У</w:t>
      </w:r>
      <w:r w:rsidR="00B87192" w:rsidRPr="006641F4">
        <w:rPr>
          <w:rFonts w:cstheme="minorHAnsi"/>
          <w:i/>
        </w:rPr>
        <w:t>далить другие столбцы</w:t>
      </w:r>
      <w:r>
        <w:rPr>
          <w:rFonts w:cstheme="minorHAnsi"/>
        </w:rPr>
        <w:t>.</w:t>
      </w:r>
      <w:r w:rsidR="006641F4" w:rsidRPr="006641F4">
        <w:rPr>
          <w:rFonts w:cstheme="minorHAnsi"/>
        </w:rPr>
        <w:t xml:space="preserve"> Переимен</w:t>
      </w:r>
      <w:r w:rsidR="006641F4">
        <w:rPr>
          <w:rFonts w:cstheme="minorHAnsi"/>
        </w:rPr>
        <w:t xml:space="preserve">уйте </w:t>
      </w:r>
      <w:r w:rsidR="006641F4" w:rsidRPr="006641F4">
        <w:rPr>
          <w:rFonts w:cstheme="minorHAnsi"/>
        </w:rPr>
        <w:t>столбц</w:t>
      </w:r>
      <w:r w:rsidR="006641F4">
        <w:rPr>
          <w:rFonts w:cstheme="minorHAnsi"/>
        </w:rPr>
        <w:t>ы</w:t>
      </w:r>
      <w:r w:rsidR="006641F4" w:rsidRPr="006641F4">
        <w:rPr>
          <w:rFonts w:cstheme="minorHAnsi"/>
        </w:rPr>
        <w:t xml:space="preserve"> 0 </w:t>
      </w:r>
      <w:r w:rsidR="006641F4">
        <w:rPr>
          <w:rFonts w:cstheme="minorHAnsi"/>
        </w:rPr>
        <w:t>–</w:t>
      </w:r>
      <w:r w:rsidR="006641F4" w:rsidRPr="006641F4">
        <w:rPr>
          <w:rFonts w:cstheme="minorHAnsi"/>
        </w:rPr>
        <w:t xml:space="preserve">&gt; </w:t>
      </w:r>
      <w:r w:rsidR="006641F4" w:rsidRPr="006641F4">
        <w:rPr>
          <w:rFonts w:cstheme="minorHAnsi"/>
          <w:i/>
        </w:rPr>
        <w:t>Дата</w:t>
      </w:r>
      <w:r w:rsidR="006641F4" w:rsidRPr="006641F4">
        <w:rPr>
          <w:rFonts w:cstheme="minorHAnsi"/>
        </w:rPr>
        <w:t xml:space="preserve"> и отформатир</w:t>
      </w:r>
      <w:r w:rsidR="006641F4">
        <w:rPr>
          <w:rFonts w:cstheme="minorHAnsi"/>
        </w:rPr>
        <w:t>уйте</w:t>
      </w:r>
      <w:r w:rsidR="006641F4" w:rsidRPr="006641F4">
        <w:rPr>
          <w:rFonts w:cstheme="minorHAnsi"/>
        </w:rPr>
        <w:t xml:space="preserve"> его как дату</w:t>
      </w:r>
      <w:r w:rsidR="006641F4">
        <w:rPr>
          <w:rFonts w:cstheme="minorHAnsi"/>
        </w:rPr>
        <w:t xml:space="preserve">, </w:t>
      </w:r>
      <w:r w:rsidR="006641F4" w:rsidRPr="006641F4">
        <w:rPr>
          <w:rFonts w:cstheme="minorHAnsi"/>
        </w:rPr>
        <w:t xml:space="preserve">1 </w:t>
      </w:r>
      <w:r w:rsidR="006641F4">
        <w:rPr>
          <w:rFonts w:cstheme="minorHAnsi"/>
        </w:rPr>
        <w:t>–</w:t>
      </w:r>
      <w:r w:rsidR="006641F4" w:rsidRPr="006641F4">
        <w:rPr>
          <w:rFonts w:cstheme="minorHAnsi"/>
        </w:rPr>
        <w:t>&gt;</w:t>
      </w:r>
      <w:r w:rsidR="006641F4">
        <w:rPr>
          <w:rFonts w:cstheme="minorHAnsi"/>
        </w:rPr>
        <w:t xml:space="preserve"> </w:t>
      </w:r>
      <w:r w:rsidR="006641F4" w:rsidRPr="006641F4">
        <w:rPr>
          <w:rFonts w:cstheme="minorHAnsi"/>
          <w:i/>
        </w:rPr>
        <w:t>П</w:t>
      </w:r>
      <w:r w:rsidR="006641F4" w:rsidRPr="006641F4">
        <w:rPr>
          <w:rFonts w:cstheme="minorHAnsi"/>
          <w:i/>
        </w:rPr>
        <w:t>оставщик</w:t>
      </w:r>
      <w:r w:rsidR="006641F4">
        <w:rPr>
          <w:rFonts w:cstheme="minorHAnsi"/>
        </w:rPr>
        <w:t xml:space="preserve">, </w:t>
      </w:r>
      <w:r w:rsidR="006641F4" w:rsidRPr="006641F4">
        <w:rPr>
          <w:rFonts w:cstheme="minorHAnsi"/>
        </w:rPr>
        <w:t xml:space="preserve">2 </w:t>
      </w:r>
      <w:r w:rsidR="006641F4" w:rsidRPr="006641F4">
        <w:rPr>
          <w:rFonts w:cstheme="minorHAnsi"/>
        </w:rPr>
        <w:t xml:space="preserve">–&gt; </w:t>
      </w:r>
      <w:r w:rsidR="006641F4" w:rsidRPr="006641F4">
        <w:rPr>
          <w:rFonts w:cstheme="minorHAnsi"/>
          <w:i/>
          <w:lang w:val="en-US"/>
        </w:rPr>
        <w:t>ID</w:t>
      </w:r>
      <w:r w:rsidR="006641F4" w:rsidRPr="006641F4">
        <w:rPr>
          <w:rFonts w:cstheme="minorHAnsi"/>
          <w:i/>
        </w:rPr>
        <w:t xml:space="preserve"> </w:t>
      </w:r>
      <w:r w:rsidR="006641F4" w:rsidRPr="006641F4">
        <w:rPr>
          <w:rFonts w:cstheme="minorHAnsi"/>
          <w:i/>
        </w:rPr>
        <w:t>транзакции</w:t>
      </w:r>
      <w:r w:rsidR="006641F4" w:rsidRPr="006641F4">
        <w:rPr>
          <w:rFonts w:cstheme="minorHAnsi"/>
        </w:rPr>
        <w:t xml:space="preserve"> и отформатировать его как целое число</w:t>
      </w:r>
      <w:r w:rsidR="006641F4">
        <w:rPr>
          <w:rFonts w:cstheme="minorHAnsi"/>
        </w:rPr>
        <w:t xml:space="preserve">, </w:t>
      </w:r>
      <w:r w:rsidR="006641F4" w:rsidRPr="006641F4">
        <w:rPr>
          <w:rFonts w:cstheme="minorHAnsi"/>
        </w:rPr>
        <w:t xml:space="preserve">3 </w:t>
      </w:r>
      <w:r w:rsidR="006641F4">
        <w:rPr>
          <w:rFonts w:cstheme="minorHAnsi"/>
        </w:rPr>
        <w:t>–</w:t>
      </w:r>
      <w:r w:rsidR="006641F4" w:rsidRPr="006641F4">
        <w:rPr>
          <w:rFonts w:cstheme="minorHAnsi"/>
        </w:rPr>
        <w:t xml:space="preserve">&gt; </w:t>
      </w:r>
      <w:r w:rsidR="006641F4" w:rsidRPr="006641F4">
        <w:rPr>
          <w:rFonts w:cstheme="minorHAnsi"/>
          <w:i/>
        </w:rPr>
        <w:t>Сумма</w:t>
      </w:r>
      <w:r w:rsidR="006641F4" w:rsidRPr="006641F4">
        <w:rPr>
          <w:rFonts w:cstheme="minorHAnsi"/>
        </w:rPr>
        <w:t xml:space="preserve"> и отформатировать его как десятичное число</w:t>
      </w:r>
      <w:r w:rsidR="006641F4">
        <w:rPr>
          <w:rFonts w:cstheme="minorHAnsi"/>
        </w:rPr>
        <w:t xml:space="preserve">. </w:t>
      </w:r>
      <w:r w:rsidR="006641F4" w:rsidRPr="006641F4">
        <w:rPr>
          <w:rFonts w:cstheme="minorHAnsi"/>
        </w:rPr>
        <w:t>Переимен</w:t>
      </w:r>
      <w:r w:rsidR="006641F4">
        <w:rPr>
          <w:rFonts w:cstheme="minorHAnsi"/>
        </w:rPr>
        <w:t xml:space="preserve">уйте </w:t>
      </w:r>
      <w:r w:rsidR="006641F4" w:rsidRPr="006641F4">
        <w:rPr>
          <w:rFonts w:cstheme="minorHAnsi"/>
        </w:rPr>
        <w:t>запрос</w:t>
      </w:r>
      <w:r w:rsidR="006641F4" w:rsidRPr="006641F4">
        <w:rPr>
          <w:rFonts w:cstheme="minorHAnsi"/>
        </w:rPr>
        <w:t xml:space="preserve"> </w:t>
      </w:r>
      <w:r w:rsidR="006641F4" w:rsidRPr="006641F4">
        <w:rPr>
          <w:rFonts w:cstheme="minorHAnsi"/>
          <w:i/>
          <w:lang w:val="en-US"/>
        </w:rPr>
        <w:t>Transactions</w:t>
      </w:r>
      <w:r w:rsidR="006641F4">
        <w:rPr>
          <w:rFonts w:cstheme="minorHAnsi"/>
        </w:rPr>
        <w:t>.</w:t>
      </w:r>
    </w:p>
    <w:p w14:paraId="1B419559" w14:textId="1D9E2C86" w:rsidR="006641F4" w:rsidRDefault="006641F4" w:rsidP="006641F4">
      <w:pPr>
        <w:spacing w:after="120" w:line="240" w:lineRule="auto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581ECDD2" wp14:editId="009F84D7">
            <wp:extent cx="4762500" cy="790575"/>
            <wp:effectExtent l="0" t="0" r="0" b="9525"/>
            <wp:docPr id="21" name="Рисунок 21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. 15.19. Преобразованный набор данных готов к загрузке на лист Excel.jp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8D7E49" w14:textId="1883B1D2" w:rsidR="00370A1F" w:rsidRPr="006641F4" w:rsidRDefault="006641F4" w:rsidP="006641F4">
      <w:pPr>
        <w:spacing w:after="120" w:line="240" w:lineRule="auto"/>
        <w:rPr>
          <w:rFonts w:cstheme="minorHAnsi"/>
        </w:rPr>
      </w:pPr>
      <w:r w:rsidRPr="006641F4">
        <w:rPr>
          <w:rFonts w:cstheme="minorHAnsi"/>
        </w:rPr>
        <w:t>Рис</w:t>
      </w:r>
      <w:r>
        <w:rPr>
          <w:rFonts w:cstheme="minorHAnsi"/>
        </w:rPr>
        <w:t>. 15.19. П</w:t>
      </w:r>
      <w:r w:rsidRPr="006641F4">
        <w:rPr>
          <w:rFonts w:cstheme="minorHAnsi"/>
        </w:rPr>
        <w:t>реобразованный набор данных</w:t>
      </w:r>
      <w:r>
        <w:rPr>
          <w:rFonts w:cstheme="minorHAnsi"/>
        </w:rPr>
        <w:t xml:space="preserve"> готов к загрузке на лист </w:t>
      </w:r>
      <w:r>
        <w:rPr>
          <w:rFonts w:cstheme="minorHAnsi"/>
          <w:lang w:val="en-US"/>
        </w:rPr>
        <w:t>Excel</w:t>
      </w:r>
      <w:bookmarkStart w:id="0" w:name="_GoBack"/>
      <w:bookmarkEnd w:id="0"/>
    </w:p>
    <w:sectPr w:rsidR="00370A1F" w:rsidRPr="006641F4" w:rsidSect="00800380">
      <w:pgSz w:w="11909" w:h="16834"/>
      <w:pgMar w:top="851" w:right="1134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836839" w14:textId="77777777" w:rsidR="003262EB" w:rsidRDefault="003262EB" w:rsidP="00C93E69">
      <w:pPr>
        <w:spacing w:after="0" w:line="240" w:lineRule="auto"/>
      </w:pPr>
      <w:r>
        <w:separator/>
      </w:r>
    </w:p>
  </w:endnote>
  <w:endnote w:type="continuationSeparator" w:id="0">
    <w:p w14:paraId="076EA021" w14:textId="77777777" w:rsidR="003262EB" w:rsidRDefault="003262EB" w:rsidP="00C9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27E74B" w14:textId="77777777" w:rsidR="003262EB" w:rsidRDefault="003262EB" w:rsidP="00C93E69">
      <w:pPr>
        <w:spacing w:after="0" w:line="240" w:lineRule="auto"/>
      </w:pPr>
      <w:r>
        <w:separator/>
      </w:r>
    </w:p>
  </w:footnote>
  <w:footnote w:type="continuationSeparator" w:id="0">
    <w:p w14:paraId="1F734AAD" w14:textId="77777777" w:rsidR="003262EB" w:rsidRDefault="003262EB" w:rsidP="00C93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C1252"/>
    <w:multiLevelType w:val="hybridMultilevel"/>
    <w:tmpl w:val="095A1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D214B"/>
    <w:multiLevelType w:val="hybridMultilevel"/>
    <w:tmpl w:val="E2C8B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876A6"/>
    <w:multiLevelType w:val="hybridMultilevel"/>
    <w:tmpl w:val="CFD6F408"/>
    <w:lvl w:ilvl="0" w:tplc="A3487E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C4E09"/>
    <w:multiLevelType w:val="hybridMultilevel"/>
    <w:tmpl w:val="0B6EE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552AF"/>
    <w:multiLevelType w:val="hybridMultilevel"/>
    <w:tmpl w:val="DCB24FE4"/>
    <w:lvl w:ilvl="0" w:tplc="946686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569AC09C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43595"/>
    <w:multiLevelType w:val="hybridMultilevel"/>
    <w:tmpl w:val="697AEC1A"/>
    <w:lvl w:ilvl="0" w:tplc="C93C8E36">
      <w:start w:val="3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8203E"/>
    <w:multiLevelType w:val="hybridMultilevel"/>
    <w:tmpl w:val="5E7E6D1C"/>
    <w:lvl w:ilvl="0" w:tplc="F0C66B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184D33"/>
    <w:multiLevelType w:val="hybridMultilevel"/>
    <w:tmpl w:val="DDE8B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F00EB8"/>
    <w:multiLevelType w:val="hybridMultilevel"/>
    <w:tmpl w:val="B2562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732D75"/>
    <w:multiLevelType w:val="hybridMultilevel"/>
    <w:tmpl w:val="D32E397A"/>
    <w:lvl w:ilvl="0" w:tplc="BD18B57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4C9EAD96">
      <w:start w:val="3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0D3718"/>
    <w:multiLevelType w:val="hybridMultilevel"/>
    <w:tmpl w:val="91AE6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DF3547"/>
    <w:multiLevelType w:val="hybridMultilevel"/>
    <w:tmpl w:val="5AA4BC22"/>
    <w:lvl w:ilvl="0" w:tplc="A3487E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656962"/>
    <w:multiLevelType w:val="hybridMultilevel"/>
    <w:tmpl w:val="7F22DB4E"/>
    <w:lvl w:ilvl="0" w:tplc="CA5A52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4B5F8C"/>
    <w:multiLevelType w:val="hybridMultilevel"/>
    <w:tmpl w:val="6FC20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FB598E"/>
    <w:multiLevelType w:val="hybridMultilevel"/>
    <w:tmpl w:val="BDF28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AE766C"/>
    <w:multiLevelType w:val="hybridMultilevel"/>
    <w:tmpl w:val="A0D48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F15D0B"/>
    <w:multiLevelType w:val="hybridMultilevel"/>
    <w:tmpl w:val="6BC29398"/>
    <w:lvl w:ilvl="0" w:tplc="946686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E63952"/>
    <w:multiLevelType w:val="hybridMultilevel"/>
    <w:tmpl w:val="7974B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2F063F"/>
    <w:multiLevelType w:val="hybridMultilevel"/>
    <w:tmpl w:val="A882FECE"/>
    <w:lvl w:ilvl="0" w:tplc="F0C66B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15"/>
  </w:num>
  <w:num w:numId="6">
    <w:abstractNumId w:val="8"/>
  </w:num>
  <w:num w:numId="7">
    <w:abstractNumId w:val="4"/>
  </w:num>
  <w:num w:numId="8">
    <w:abstractNumId w:val="16"/>
  </w:num>
  <w:num w:numId="9">
    <w:abstractNumId w:val="13"/>
  </w:num>
  <w:num w:numId="10">
    <w:abstractNumId w:val="14"/>
  </w:num>
  <w:num w:numId="11">
    <w:abstractNumId w:val="10"/>
  </w:num>
  <w:num w:numId="12">
    <w:abstractNumId w:val="2"/>
  </w:num>
  <w:num w:numId="13">
    <w:abstractNumId w:val="11"/>
  </w:num>
  <w:num w:numId="14">
    <w:abstractNumId w:val="1"/>
  </w:num>
  <w:num w:numId="15">
    <w:abstractNumId w:val="17"/>
  </w:num>
  <w:num w:numId="16">
    <w:abstractNumId w:val="6"/>
  </w:num>
  <w:num w:numId="17">
    <w:abstractNumId w:val="18"/>
  </w:num>
  <w:num w:numId="18">
    <w:abstractNumId w:val="3"/>
  </w:num>
  <w:num w:numId="19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6B3"/>
    <w:rsid w:val="000031B5"/>
    <w:rsid w:val="00003DEC"/>
    <w:rsid w:val="000041EB"/>
    <w:rsid w:val="00004FCD"/>
    <w:rsid w:val="00005386"/>
    <w:rsid w:val="0000618F"/>
    <w:rsid w:val="000076AD"/>
    <w:rsid w:val="00012BFA"/>
    <w:rsid w:val="0001331F"/>
    <w:rsid w:val="00014EEF"/>
    <w:rsid w:val="000266E0"/>
    <w:rsid w:val="00026E9E"/>
    <w:rsid w:val="00026FCF"/>
    <w:rsid w:val="00030B21"/>
    <w:rsid w:val="00033416"/>
    <w:rsid w:val="000346ED"/>
    <w:rsid w:val="000361E2"/>
    <w:rsid w:val="00037BEC"/>
    <w:rsid w:val="00040872"/>
    <w:rsid w:val="000433AF"/>
    <w:rsid w:val="0004374C"/>
    <w:rsid w:val="00053EA2"/>
    <w:rsid w:val="0005413B"/>
    <w:rsid w:val="00054E0D"/>
    <w:rsid w:val="00055EA0"/>
    <w:rsid w:val="000614FE"/>
    <w:rsid w:val="0006450D"/>
    <w:rsid w:val="00064D0A"/>
    <w:rsid w:val="000706F9"/>
    <w:rsid w:val="0007284C"/>
    <w:rsid w:val="000778FB"/>
    <w:rsid w:val="0008638C"/>
    <w:rsid w:val="000958CD"/>
    <w:rsid w:val="00097A65"/>
    <w:rsid w:val="000A2B77"/>
    <w:rsid w:val="000A52A0"/>
    <w:rsid w:val="000A691C"/>
    <w:rsid w:val="000A7B27"/>
    <w:rsid w:val="000B4BE8"/>
    <w:rsid w:val="000B4F63"/>
    <w:rsid w:val="000B5BCE"/>
    <w:rsid w:val="000B646B"/>
    <w:rsid w:val="000B6B5B"/>
    <w:rsid w:val="000C12E8"/>
    <w:rsid w:val="000C35EA"/>
    <w:rsid w:val="000C522E"/>
    <w:rsid w:val="000C728E"/>
    <w:rsid w:val="000D0075"/>
    <w:rsid w:val="000D1C11"/>
    <w:rsid w:val="000D286E"/>
    <w:rsid w:val="000D363E"/>
    <w:rsid w:val="000D3D3F"/>
    <w:rsid w:val="000D49BC"/>
    <w:rsid w:val="000D628E"/>
    <w:rsid w:val="000E1560"/>
    <w:rsid w:val="000E15C2"/>
    <w:rsid w:val="000E3A18"/>
    <w:rsid w:val="000F5A15"/>
    <w:rsid w:val="000F5F8E"/>
    <w:rsid w:val="000F7D2A"/>
    <w:rsid w:val="00103043"/>
    <w:rsid w:val="00106995"/>
    <w:rsid w:val="00106B28"/>
    <w:rsid w:val="0011132B"/>
    <w:rsid w:val="0011228B"/>
    <w:rsid w:val="00113A2A"/>
    <w:rsid w:val="00114592"/>
    <w:rsid w:val="00116B3C"/>
    <w:rsid w:val="00117DF7"/>
    <w:rsid w:val="00121CF8"/>
    <w:rsid w:val="0013048E"/>
    <w:rsid w:val="001318BC"/>
    <w:rsid w:val="00133B55"/>
    <w:rsid w:val="00133CCF"/>
    <w:rsid w:val="00134879"/>
    <w:rsid w:val="00136278"/>
    <w:rsid w:val="00140402"/>
    <w:rsid w:val="00144B73"/>
    <w:rsid w:val="00144D11"/>
    <w:rsid w:val="001450BF"/>
    <w:rsid w:val="00145505"/>
    <w:rsid w:val="001479DD"/>
    <w:rsid w:val="00150D25"/>
    <w:rsid w:val="00150EB6"/>
    <w:rsid w:val="00151CB8"/>
    <w:rsid w:val="001557D4"/>
    <w:rsid w:val="00156CDD"/>
    <w:rsid w:val="00156DAE"/>
    <w:rsid w:val="001578E9"/>
    <w:rsid w:val="00160074"/>
    <w:rsid w:val="00160203"/>
    <w:rsid w:val="00160634"/>
    <w:rsid w:val="001628B4"/>
    <w:rsid w:val="00162EF1"/>
    <w:rsid w:val="00164E6B"/>
    <w:rsid w:val="001655CF"/>
    <w:rsid w:val="001726CA"/>
    <w:rsid w:val="00172AB6"/>
    <w:rsid w:val="0017469E"/>
    <w:rsid w:val="0017574E"/>
    <w:rsid w:val="00177F18"/>
    <w:rsid w:val="0018062A"/>
    <w:rsid w:val="00180704"/>
    <w:rsid w:val="00180743"/>
    <w:rsid w:val="00181895"/>
    <w:rsid w:val="00182F77"/>
    <w:rsid w:val="00186708"/>
    <w:rsid w:val="001A1A24"/>
    <w:rsid w:val="001A6A86"/>
    <w:rsid w:val="001A7053"/>
    <w:rsid w:val="001A791C"/>
    <w:rsid w:val="001A7F48"/>
    <w:rsid w:val="001B024B"/>
    <w:rsid w:val="001B0D69"/>
    <w:rsid w:val="001B2436"/>
    <w:rsid w:val="001B2E31"/>
    <w:rsid w:val="001B2E7C"/>
    <w:rsid w:val="001C0BCA"/>
    <w:rsid w:val="001C35CF"/>
    <w:rsid w:val="001C4534"/>
    <w:rsid w:val="001C454E"/>
    <w:rsid w:val="001C529C"/>
    <w:rsid w:val="001C6CC4"/>
    <w:rsid w:val="001C7096"/>
    <w:rsid w:val="001D513D"/>
    <w:rsid w:val="001D61DC"/>
    <w:rsid w:val="001D7740"/>
    <w:rsid w:val="001D7B0E"/>
    <w:rsid w:val="001E1C07"/>
    <w:rsid w:val="001E1DC7"/>
    <w:rsid w:val="001E40FC"/>
    <w:rsid w:val="001E52BE"/>
    <w:rsid w:val="001E7169"/>
    <w:rsid w:val="001E71B6"/>
    <w:rsid w:val="001F02BB"/>
    <w:rsid w:val="001F4D25"/>
    <w:rsid w:val="001F5BC7"/>
    <w:rsid w:val="001F5F21"/>
    <w:rsid w:val="00200EF8"/>
    <w:rsid w:val="00202883"/>
    <w:rsid w:val="0020594A"/>
    <w:rsid w:val="0020694E"/>
    <w:rsid w:val="002071F5"/>
    <w:rsid w:val="00213C95"/>
    <w:rsid w:val="002159BF"/>
    <w:rsid w:val="00220FF0"/>
    <w:rsid w:val="00223CE0"/>
    <w:rsid w:val="00224750"/>
    <w:rsid w:val="00224BEE"/>
    <w:rsid w:val="00231D3B"/>
    <w:rsid w:val="002326A0"/>
    <w:rsid w:val="00234134"/>
    <w:rsid w:val="0023533F"/>
    <w:rsid w:val="002355D0"/>
    <w:rsid w:val="0024334F"/>
    <w:rsid w:val="00251770"/>
    <w:rsid w:val="00253AA8"/>
    <w:rsid w:val="00253D05"/>
    <w:rsid w:val="00255391"/>
    <w:rsid w:val="00261B99"/>
    <w:rsid w:val="00262052"/>
    <w:rsid w:val="002628FA"/>
    <w:rsid w:val="00263B41"/>
    <w:rsid w:val="00264072"/>
    <w:rsid w:val="002709BE"/>
    <w:rsid w:val="00274174"/>
    <w:rsid w:val="002751C1"/>
    <w:rsid w:val="0028363C"/>
    <w:rsid w:val="0028430C"/>
    <w:rsid w:val="00284450"/>
    <w:rsid w:val="00284D2C"/>
    <w:rsid w:val="002854EA"/>
    <w:rsid w:val="0029313D"/>
    <w:rsid w:val="002946C5"/>
    <w:rsid w:val="00295A4F"/>
    <w:rsid w:val="00296808"/>
    <w:rsid w:val="002972C1"/>
    <w:rsid w:val="002A1C33"/>
    <w:rsid w:val="002A3DF7"/>
    <w:rsid w:val="002A5AA5"/>
    <w:rsid w:val="002B2843"/>
    <w:rsid w:val="002C1710"/>
    <w:rsid w:val="002C2CBE"/>
    <w:rsid w:val="002C35C7"/>
    <w:rsid w:val="002C5EEF"/>
    <w:rsid w:val="002D0710"/>
    <w:rsid w:val="002D0A2C"/>
    <w:rsid w:val="002D3FA4"/>
    <w:rsid w:val="002D472D"/>
    <w:rsid w:val="002D623C"/>
    <w:rsid w:val="002D7C99"/>
    <w:rsid w:val="002D7CC1"/>
    <w:rsid w:val="002E1ABD"/>
    <w:rsid w:val="002E1C81"/>
    <w:rsid w:val="002E7FAA"/>
    <w:rsid w:val="002F1069"/>
    <w:rsid w:val="002F2A47"/>
    <w:rsid w:val="002F2ABD"/>
    <w:rsid w:val="002F34CA"/>
    <w:rsid w:val="002F7357"/>
    <w:rsid w:val="002F7844"/>
    <w:rsid w:val="00301386"/>
    <w:rsid w:val="00304733"/>
    <w:rsid w:val="0030574A"/>
    <w:rsid w:val="00306BDC"/>
    <w:rsid w:val="00306CBC"/>
    <w:rsid w:val="003100D3"/>
    <w:rsid w:val="00310C15"/>
    <w:rsid w:val="0031529B"/>
    <w:rsid w:val="00316E72"/>
    <w:rsid w:val="00320EE5"/>
    <w:rsid w:val="003262EB"/>
    <w:rsid w:val="003328E7"/>
    <w:rsid w:val="0034016D"/>
    <w:rsid w:val="003443CE"/>
    <w:rsid w:val="00345B3C"/>
    <w:rsid w:val="00351686"/>
    <w:rsid w:val="0035612F"/>
    <w:rsid w:val="00356905"/>
    <w:rsid w:val="00357FE7"/>
    <w:rsid w:val="00370A1F"/>
    <w:rsid w:val="003745EF"/>
    <w:rsid w:val="00376F91"/>
    <w:rsid w:val="003844E7"/>
    <w:rsid w:val="0039646A"/>
    <w:rsid w:val="00397C55"/>
    <w:rsid w:val="003A1DC1"/>
    <w:rsid w:val="003A1DD1"/>
    <w:rsid w:val="003A5B61"/>
    <w:rsid w:val="003B0105"/>
    <w:rsid w:val="003B020A"/>
    <w:rsid w:val="003B0D97"/>
    <w:rsid w:val="003B6C0B"/>
    <w:rsid w:val="003B7497"/>
    <w:rsid w:val="003C1C2B"/>
    <w:rsid w:val="003C4402"/>
    <w:rsid w:val="003C6BC6"/>
    <w:rsid w:val="003C769C"/>
    <w:rsid w:val="003D12A2"/>
    <w:rsid w:val="003D4278"/>
    <w:rsid w:val="003D546E"/>
    <w:rsid w:val="003D7C5B"/>
    <w:rsid w:val="003E13A4"/>
    <w:rsid w:val="003E235B"/>
    <w:rsid w:val="003E4145"/>
    <w:rsid w:val="003E5675"/>
    <w:rsid w:val="003F3833"/>
    <w:rsid w:val="003F3CE3"/>
    <w:rsid w:val="003F4066"/>
    <w:rsid w:val="003F6DFB"/>
    <w:rsid w:val="003F7DA2"/>
    <w:rsid w:val="00400A57"/>
    <w:rsid w:val="004101DA"/>
    <w:rsid w:val="00410410"/>
    <w:rsid w:val="00413461"/>
    <w:rsid w:val="00413946"/>
    <w:rsid w:val="00415DEA"/>
    <w:rsid w:val="004204D8"/>
    <w:rsid w:val="0042117D"/>
    <w:rsid w:val="00421F03"/>
    <w:rsid w:val="00422EA7"/>
    <w:rsid w:val="00424D11"/>
    <w:rsid w:val="0042620B"/>
    <w:rsid w:val="00426D3B"/>
    <w:rsid w:val="00426E15"/>
    <w:rsid w:val="00430984"/>
    <w:rsid w:val="00436EC4"/>
    <w:rsid w:val="00440194"/>
    <w:rsid w:val="00440C84"/>
    <w:rsid w:val="004416B4"/>
    <w:rsid w:val="00441A9E"/>
    <w:rsid w:val="00444FE5"/>
    <w:rsid w:val="004473F0"/>
    <w:rsid w:val="004507FE"/>
    <w:rsid w:val="004537B5"/>
    <w:rsid w:val="00460517"/>
    <w:rsid w:val="00460F22"/>
    <w:rsid w:val="0046143D"/>
    <w:rsid w:val="0046388B"/>
    <w:rsid w:val="00465687"/>
    <w:rsid w:val="00471481"/>
    <w:rsid w:val="00477636"/>
    <w:rsid w:val="00480C0E"/>
    <w:rsid w:val="00483BE2"/>
    <w:rsid w:val="00483EC9"/>
    <w:rsid w:val="00486FD8"/>
    <w:rsid w:val="00490D8F"/>
    <w:rsid w:val="0049189F"/>
    <w:rsid w:val="00495988"/>
    <w:rsid w:val="00495D45"/>
    <w:rsid w:val="00496B81"/>
    <w:rsid w:val="004A08DD"/>
    <w:rsid w:val="004A17A9"/>
    <w:rsid w:val="004A2F1C"/>
    <w:rsid w:val="004A3F8E"/>
    <w:rsid w:val="004A4A36"/>
    <w:rsid w:val="004A57E9"/>
    <w:rsid w:val="004A60A3"/>
    <w:rsid w:val="004A6717"/>
    <w:rsid w:val="004A6F4E"/>
    <w:rsid w:val="004B1ACE"/>
    <w:rsid w:val="004B2653"/>
    <w:rsid w:val="004C3AE4"/>
    <w:rsid w:val="004C469D"/>
    <w:rsid w:val="004C487A"/>
    <w:rsid w:val="004C5039"/>
    <w:rsid w:val="004C5FFE"/>
    <w:rsid w:val="004C674B"/>
    <w:rsid w:val="004C7DAF"/>
    <w:rsid w:val="004D137E"/>
    <w:rsid w:val="004D2882"/>
    <w:rsid w:val="004D7EC6"/>
    <w:rsid w:val="004E0242"/>
    <w:rsid w:val="004E0886"/>
    <w:rsid w:val="004E17C4"/>
    <w:rsid w:val="004E2768"/>
    <w:rsid w:val="004E64D9"/>
    <w:rsid w:val="004F12E6"/>
    <w:rsid w:val="004F1E4A"/>
    <w:rsid w:val="004F2EA6"/>
    <w:rsid w:val="004F3085"/>
    <w:rsid w:val="004F578F"/>
    <w:rsid w:val="004F5C6D"/>
    <w:rsid w:val="00500B70"/>
    <w:rsid w:val="00503E3E"/>
    <w:rsid w:val="00504EC5"/>
    <w:rsid w:val="00506261"/>
    <w:rsid w:val="005066A6"/>
    <w:rsid w:val="00507608"/>
    <w:rsid w:val="00507CC2"/>
    <w:rsid w:val="00513565"/>
    <w:rsid w:val="005162CC"/>
    <w:rsid w:val="00516A9F"/>
    <w:rsid w:val="0052011D"/>
    <w:rsid w:val="00530DD8"/>
    <w:rsid w:val="00537884"/>
    <w:rsid w:val="005453FB"/>
    <w:rsid w:val="0054557C"/>
    <w:rsid w:val="0054596F"/>
    <w:rsid w:val="005466AD"/>
    <w:rsid w:val="00546EF9"/>
    <w:rsid w:val="0054791E"/>
    <w:rsid w:val="0055049E"/>
    <w:rsid w:val="00555270"/>
    <w:rsid w:val="005604E3"/>
    <w:rsid w:val="00561AEC"/>
    <w:rsid w:val="00565C92"/>
    <w:rsid w:val="0056623A"/>
    <w:rsid w:val="005701D1"/>
    <w:rsid w:val="00570370"/>
    <w:rsid w:val="00576E12"/>
    <w:rsid w:val="00577EA6"/>
    <w:rsid w:val="005840B8"/>
    <w:rsid w:val="0058703D"/>
    <w:rsid w:val="00591E0C"/>
    <w:rsid w:val="00593C5A"/>
    <w:rsid w:val="00593F02"/>
    <w:rsid w:val="005955DA"/>
    <w:rsid w:val="0059590A"/>
    <w:rsid w:val="00597492"/>
    <w:rsid w:val="005A0FFB"/>
    <w:rsid w:val="005A238C"/>
    <w:rsid w:val="005A4558"/>
    <w:rsid w:val="005A527D"/>
    <w:rsid w:val="005A5921"/>
    <w:rsid w:val="005B091A"/>
    <w:rsid w:val="005B2D11"/>
    <w:rsid w:val="005B4B1D"/>
    <w:rsid w:val="005C2275"/>
    <w:rsid w:val="005D0D7E"/>
    <w:rsid w:val="005D4A88"/>
    <w:rsid w:val="005D5D68"/>
    <w:rsid w:val="005E090B"/>
    <w:rsid w:val="005E353C"/>
    <w:rsid w:val="005E4E7E"/>
    <w:rsid w:val="005E7D0D"/>
    <w:rsid w:val="005F1A4C"/>
    <w:rsid w:val="005F45BC"/>
    <w:rsid w:val="005F7F1C"/>
    <w:rsid w:val="006012F9"/>
    <w:rsid w:val="00607292"/>
    <w:rsid w:val="00607368"/>
    <w:rsid w:val="00607671"/>
    <w:rsid w:val="00611104"/>
    <w:rsid w:val="00612B1A"/>
    <w:rsid w:val="00613FCC"/>
    <w:rsid w:val="00614059"/>
    <w:rsid w:val="0061437E"/>
    <w:rsid w:val="00614C13"/>
    <w:rsid w:val="00615C88"/>
    <w:rsid w:val="00617F11"/>
    <w:rsid w:val="00617F7D"/>
    <w:rsid w:val="00621E66"/>
    <w:rsid w:val="0062274A"/>
    <w:rsid w:val="00622C04"/>
    <w:rsid w:val="00623456"/>
    <w:rsid w:val="00624248"/>
    <w:rsid w:val="00624259"/>
    <w:rsid w:val="00626527"/>
    <w:rsid w:val="00627C10"/>
    <w:rsid w:val="006322EA"/>
    <w:rsid w:val="00633C02"/>
    <w:rsid w:val="00634C9B"/>
    <w:rsid w:val="00635366"/>
    <w:rsid w:val="00646E87"/>
    <w:rsid w:val="00647C27"/>
    <w:rsid w:val="00651787"/>
    <w:rsid w:val="006548A2"/>
    <w:rsid w:val="00654E25"/>
    <w:rsid w:val="00655A03"/>
    <w:rsid w:val="00656A34"/>
    <w:rsid w:val="00656E0E"/>
    <w:rsid w:val="0066149F"/>
    <w:rsid w:val="00661E8C"/>
    <w:rsid w:val="006641F4"/>
    <w:rsid w:val="00672121"/>
    <w:rsid w:val="006721DF"/>
    <w:rsid w:val="0067368A"/>
    <w:rsid w:val="00675A6F"/>
    <w:rsid w:val="00680621"/>
    <w:rsid w:val="00685206"/>
    <w:rsid w:val="00687094"/>
    <w:rsid w:val="00690826"/>
    <w:rsid w:val="00691014"/>
    <w:rsid w:val="006915C9"/>
    <w:rsid w:val="00693D2D"/>
    <w:rsid w:val="00693E76"/>
    <w:rsid w:val="00694168"/>
    <w:rsid w:val="00697345"/>
    <w:rsid w:val="006A139D"/>
    <w:rsid w:val="006A2281"/>
    <w:rsid w:val="006A254E"/>
    <w:rsid w:val="006A3AB0"/>
    <w:rsid w:val="006A5AB1"/>
    <w:rsid w:val="006A652A"/>
    <w:rsid w:val="006A7203"/>
    <w:rsid w:val="006A7376"/>
    <w:rsid w:val="006B2B08"/>
    <w:rsid w:val="006B3764"/>
    <w:rsid w:val="006B420E"/>
    <w:rsid w:val="006B5405"/>
    <w:rsid w:val="006B74B2"/>
    <w:rsid w:val="006B7947"/>
    <w:rsid w:val="006C21CD"/>
    <w:rsid w:val="006D0F59"/>
    <w:rsid w:val="006D3DD1"/>
    <w:rsid w:val="006D4281"/>
    <w:rsid w:val="006D58EB"/>
    <w:rsid w:val="006D6D34"/>
    <w:rsid w:val="006E5547"/>
    <w:rsid w:val="006F0BFF"/>
    <w:rsid w:val="006F2EA3"/>
    <w:rsid w:val="006F430A"/>
    <w:rsid w:val="007011FC"/>
    <w:rsid w:val="00701395"/>
    <w:rsid w:val="00702429"/>
    <w:rsid w:val="00702EAD"/>
    <w:rsid w:val="00705A4E"/>
    <w:rsid w:val="007060B8"/>
    <w:rsid w:val="007064C6"/>
    <w:rsid w:val="007079B5"/>
    <w:rsid w:val="007159B5"/>
    <w:rsid w:val="007162F8"/>
    <w:rsid w:val="00717FD4"/>
    <w:rsid w:val="00724E50"/>
    <w:rsid w:val="00726701"/>
    <w:rsid w:val="007302B9"/>
    <w:rsid w:val="00732EE8"/>
    <w:rsid w:val="0073435E"/>
    <w:rsid w:val="007356F4"/>
    <w:rsid w:val="0073697E"/>
    <w:rsid w:val="00736FAE"/>
    <w:rsid w:val="007374F6"/>
    <w:rsid w:val="007426DE"/>
    <w:rsid w:val="00742742"/>
    <w:rsid w:val="00745245"/>
    <w:rsid w:val="00746530"/>
    <w:rsid w:val="0074772A"/>
    <w:rsid w:val="00747F67"/>
    <w:rsid w:val="0076117F"/>
    <w:rsid w:val="007614E6"/>
    <w:rsid w:val="00762F7B"/>
    <w:rsid w:val="007637BB"/>
    <w:rsid w:val="00763EA7"/>
    <w:rsid w:val="00767C18"/>
    <w:rsid w:val="0077199B"/>
    <w:rsid w:val="00771B77"/>
    <w:rsid w:val="00771C2F"/>
    <w:rsid w:val="007771AF"/>
    <w:rsid w:val="00777F9D"/>
    <w:rsid w:val="00780DF5"/>
    <w:rsid w:val="007828A8"/>
    <w:rsid w:val="007840ED"/>
    <w:rsid w:val="00784440"/>
    <w:rsid w:val="00785090"/>
    <w:rsid w:val="00791803"/>
    <w:rsid w:val="0079232E"/>
    <w:rsid w:val="00792929"/>
    <w:rsid w:val="00792AFB"/>
    <w:rsid w:val="00793EFD"/>
    <w:rsid w:val="00795CEE"/>
    <w:rsid w:val="00796AE4"/>
    <w:rsid w:val="007A127B"/>
    <w:rsid w:val="007A1953"/>
    <w:rsid w:val="007A4CFF"/>
    <w:rsid w:val="007A5147"/>
    <w:rsid w:val="007B53FB"/>
    <w:rsid w:val="007B63BF"/>
    <w:rsid w:val="007B6530"/>
    <w:rsid w:val="007B734F"/>
    <w:rsid w:val="007C1A5A"/>
    <w:rsid w:val="007C2661"/>
    <w:rsid w:val="007C311C"/>
    <w:rsid w:val="007C35D4"/>
    <w:rsid w:val="007C3C95"/>
    <w:rsid w:val="007C6DA7"/>
    <w:rsid w:val="007C7017"/>
    <w:rsid w:val="007D38B5"/>
    <w:rsid w:val="007D39BB"/>
    <w:rsid w:val="007D46B3"/>
    <w:rsid w:val="007E0A2A"/>
    <w:rsid w:val="007E372E"/>
    <w:rsid w:val="007E5ED5"/>
    <w:rsid w:val="007F06A8"/>
    <w:rsid w:val="007F4020"/>
    <w:rsid w:val="007F4985"/>
    <w:rsid w:val="007F7C81"/>
    <w:rsid w:val="00800380"/>
    <w:rsid w:val="00802AB0"/>
    <w:rsid w:val="008046B6"/>
    <w:rsid w:val="00804FE4"/>
    <w:rsid w:val="008051A7"/>
    <w:rsid w:val="00806EF3"/>
    <w:rsid w:val="0081056D"/>
    <w:rsid w:val="00812FEF"/>
    <w:rsid w:val="008145E2"/>
    <w:rsid w:val="008166C2"/>
    <w:rsid w:val="00816F3C"/>
    <w:rsid w:val="008179C8"/>
    <w:rsid w:val="00820F4E"/>
    <w:rsid w:val="00825272"/>
    <w:rsid w:val="008267CE"/>
    <w:rsid w:val="00827930"/>
    <w:rsid w:val="00832267"/>
    <w:rsid w:val="00832752"/>
    <w:rsid w:val="00833996"/>
    <w:rsid w:val="00833DC1"/>
    <w:rsid w:val="00834838"/>
    <w:rsid w:val="00841D8A"/>
    <w:rsid w:val="00842E66"/>
    <w:rsid w:val="00843A00"/>
    <w:rsid w:val="00844CA8"/>
    <w:rsid w:val="00847B71"/>
    <w:rsid w:val="0085197C"/>
    <w:rsid w:val="008537AC"/>
    <w:rsid w:val="00853EFD"/>
    <w:rsid w:val="00855365"/>
    <w:rsid w:val="008557EC"/>
    <w:rsid w:val="00860280"/>
    <w:rsid w:val="00860403"/>
    <w:rsid w:val="00870AB2"/>
    <w:rsid w:val="0087288F"/>
    <w:rsid w:val="00873C88"/>
    <w:rsid w:val="0087663B"/>
    <w:rsid w:val="008766DC"/>
    <w:rsid w:val="00876E77"/>
    <w:rsid w:val="00882676"/>
    <w:rsid w:val="00885CF4"/>
    <w:rsid w:val="00885D2F"/>
    <w:rsid w:val="00893B01"/>
    <w:rsid w:val="008966E0"/>
    <w:rsid w:val="008A1722"/>
    <w:rsid w:val="008A30D8"/>
    <w:rsid w:val="008A6C40"/>
    <w:rsid w:val="008A74AF"/>
    <w:rsid w:val="008B0994"/>
    <w:rsid w:val="008B3FCE"/>
    <w:rsid w:val="008B5300"/>
    <w:rsid w:val="008B6FF6"/>
    <w:rsid w:val="008C5E50"/>
    <w:rsid w:val="008C6FBB"/>
    <w:rsid w:val="008D15DC"/>
    <w:rsid w:val="008D26C1"/>
    <w:rsid w:val="008D38AE"/>
    <w:rsid w:val="008D7DE8"/>
    <w:rsid w:val="008E1301"/>
    <w:rsid w:val="008E3E77"/>
    <w:rsid w:val="008E5F4E"/>
    <w:rsid w:val="008F01BC"/>
    <w:rsid w:val="008F1E88"/>
    <w:rsid w:val="008F34D2"/>
    <w:rsid w:val="008F4022"/>
    <w:rsid w:val="008F5189"/>
    <w:rsid w:val="008F5D3A"/>
    <w:rsid w:val="008F63AB"/>
    <w:rsid w:val="009007AA"/>
    <w:rsid w:val="009018E0"/>
    <w:rsid w:val="009019AE"/>
    <w:rsid w:val="00901BEC"/>
    <w:rsid w:val="00902E3C"/>
    <w:rsid w:val="00904DEB"/>
    <w:rsid w:val="0090531F"/>
    <w:rsid w:val="00905C0D"/>
    <w:rsid w:val="00910A08"/>
    <w:rsid w:val="00911264"/>
    <w:rsid w:val="00913380"/>
    <w:rsid w:val="00915605"/>
    <w:rsid w:val="00916867"/>
    <w:rsid w:val="00916B53"/>
    <w:rsid w:val="00920440"/>
    <w:rsid w:val="00922A20"/>
    <w:rsid w:val="00922BEB"/>
    <w:rsid w:val="00922FF3"/>
    <w:rsid w:val="009261C5"/>
    <w:rsid w:val="00927317"/>
    <w:rsid w:val="00927E83"/>
    <w:rsid w:val="009312C2"/>
    <w:rsid w:val="009318A4"/>
    <w:rsid w:val="00931F59"/>
    <w:rsid w:val="009321E5"/>
    <w:rsid w:val="009331EF"/>
    <w:rsid w:val="00935FEF"/>
    <w:rsid w:val="00941CE8"/>
    <w:rsid w:val="00944F61"/>
    <w:rsid w:val="00944FCF"/>
    <w:rsid w:val="00946CA6"/>
    <w:rsid w:val="00947146"/>
    <w:rsid w:val="00947EC5"/>
    <w:rsid w:val="009508DF"/>
    <w:rsid w:val="0095100B"/>
    <w:rsid w:val="00951B94"/>
    <w:rsid w:val="009565A0"/>
    <w:rsid w:val="0095723C"/>
    <w:rsid w:val="00960866"/>
    <w:rsid w:val="009727B5"/>
    <w:rsid w:val="00973A7A"/>
    <w:rsid w:val="0097527D"/>
    <w:rsid w:val="00976370"/>
    <w:rsid w:val="00976699"/>
    <w:rsid w:val="009802CE"/>
    <w:rsid w:val="009814AA"/>
    <w:rsid w:val="00985578"/>
    <w:rsid w:val="00985A02"/>
    <w:rsid w:val="009874B4"/>
    <w:rsid w:val="00994290"/>
    <w:rsid w:val="00997904"/>
    <w:rsid w:val="00997CB8"/>
    <w:rsid w:val="009A0B8C"/>
    <w:rsid w:val="009A3A15"/>
    <w:rsid w:val="009A464D"/>
    <w:rsid w:val="009A4827"/>
    <w:rsid w:val="009B0836"/>
    <w:rsid w:val="009B0EE9"/>
    <w:rsid w:val="009B1CD0"/>
    <w:rsid w:val="009B4BF1"/>
    <w:rsid w:val="009B4F68"/>
    <w:rsid w:val="009B6387"/>
    <w:rsid w:val="009B6B37"/>
    <w:rsid w:val="009B7403"/>
    <w:rsid w:val="009C05F1"/>
    <w:rsid w:val="009C1236"/>
    <w:rsid w:val="009C2349"/>
    <w:rsid w:val="009C32BA"/>
    <w:rsid w:val="009D0CF9"/>
    <w:rsid w:val="009D3D77"/>
    <w:rsid w:val="009D5503"/>
    <w:rsid w:val="009E22F0"/>
    <w:rsid w:val="009E2D4F"/>
    <w:rsid w:val="009E4732"/>
    <w:rsid w:val="009E63BB"/>
    <w:rsid w:val="009E77E4"/>
    <w:rsid w:val="009F252C"/>
    <w:rsid w:val="009F385C"/>
    <w:rsid w:val="009F5956"/>
    <w:rsid w:val="009F6C32"/>
    <w:rsid w:val="00A00291"/>
    <w:rsid w:val="00A01B20"/>
    <w:rsid w:val="00A02960"/>
    <w:rsid w:val="00A03FA9"/>
    <w:rsid w:val="00A04E10"/>
    <w:rsid w:val="00A06F80"/>
    <w:rsid w:val="00A1058B"/>
    <w:rsid w:val="00A112BB"/>
    <w:rsid w:val="00A1141D"/>
    <w:rsid w:val="00A11A86"/>
    <w:rsid w:val="00A20F28"/>
    <w:rsid w:val="00A213E7"/>
    <w:rsid w:val="00A2762C"/>
    <w:rsid w:val="00A31299"/>
    <w:rsid w:val="00A32528"/>
    <w:rsid w:val="00A34F78"/>
    <w:rsid w:val="00A40F78"/>
    <w:rsid w:val="00A44599"/>
    <w:rsid w:val="00A44712"/>
    <w:rsid w:val="00A45657"/>
    <w:rsid w:val="00A45A4E"/>
    <w:rsid w:val="00A51210"/>
    <w:rsid w:val="00A52034"/>
    <w:rsid w:val="00A524C2"/>
    <w:rsid w:val="00A548B3"/>
    <w:rsid w:val="00A54C46"/>
    <w:rsid w:val="00A55EE9"/>
    <w:rsid w:val="00A61CE4"/>
    <w:rsid w:val="00A657E2"/>
    <w:rsid w:val="00A7013C"/>
    <w:rsid w:val="00A71386"/>
    <w:rsid w:val="00A71879"/>
    <w:rsid w:val="00A71A83"/>
    <w:rsid w:val="00A74D70"/>
    <w:rsid w:val="00A767CC"/>
    <w:rsid w:val="00A76E57"/>
    <w:rsid w:val="00A8287B"/>
    <w:rsid w:val="00A82C2C"/>
    <w:rsid w:val="00A84A7F"/>
    <w:rsid w:val="00A87704"/>
    <w:rsid w:val="00A908C7"/>
    <w:rsid w:val="00A93490"/>
    <w:rsid w:val="00A949AB"/>
    <w:rsid w:val="00A95145"/>
    <w:rsid w:val="00A95D93"/>
    <w:rsid w:val="00A97ACB"/>
    <w:rsid w:val="00AA75ED"/>
    <w:rsid w:val="00AA7D59"/>
    <w:rsid w:val="00AA7EF4"/>
    <w:rsid w:val="00AB19C0"/>
    <w:rsid w:val="00AB2095"/>
    <w:rsid w:val="00AB21DF"/>
    <w:rsid w:val="00AB63F3"/>
    <w:rsid w:val="00AC430A"/>
    <w:rsid w:val="00AC4AEB"/>
    <w:rsid w:val="00AC63FD"/>
    <w:rsid w:val="00AC715F"/>
    <w:rsid w:val="00AC7891"/>
    <w:rsid w:val="00AC7DB1"/>
    <w:rsid w:val="00AD1B20"/>
    <w:rsid w:val="00AD5D74"/>
    <w:rsid w:val="00AD69BD"/>
    <w:rsid w:val="00AE1344"/>
    <w:rsid w:val="00AE248D"/>
    <w:rsid w:val="00AE2BDE"/>
    <w:rsid w:val="00AE2E21"/>
    <w:rsid w:val="00AE4910"/>
    <w:rsid w:val="00AE4B15"/>
    <w:rsid w:val="00AE5428"/>
    <w:rsid w:val="00AF3040"/>
    <w:rsid w:val="00AF54EB"/>
    <w:rsid w:val="00B00248"/>
    <w:rsid w:val="00B03B2D"/>
    <w:rsid w:val="00B0725A"/>
    <w:rsid w:val="00B105AD"/>
    <w:rsid w:val="00B1107D"/>
    <w:rsid w:val="00B1267B"/>
    <w:rsid w:val="00B1677E"/>
    <w:rsid w:val="00B16E05"/>
    <w:rsid w:val="00B2056A"/>
    <w:rsid w:val="00B234E9"/>
    <w:rsid w:val="00B279B3"/>
    <w:rsid w:val="00B27E7A"/>
    <w:rsid w:val="00B30724"/>
    <w:rsid w:val="00B33C8E"/>
    <w:rsid w:val="00B367B6"/>
    <w:rsid w:val="00B36E57"/>
    <w:rsid w:val="00B40046"/>
    <w:rsid w:val="00B403CF"/>
    <w:rsid w:val="00B455B8"/>
    <w:rsid w:val="00B4739C"/>
    <w:rsid w:val="00B478B7"/>
    <w:rsid w:val="00B50633"/>
    <w:rsid w:val="00B55348"/>
    <w:rsid w:val="00B62D73"/>
    <w:rsid w:val="00B63550"/>
    <w:rsid w:val="00B647FA"/>
    <w:rsid w:val="00B654C0"/>
    <w:rsid w:val="00B660C2"/>
    <w:rsid w:val="00B71A6E"/>
    <w:rsid w:val="00B72099"/>
    <w:rsid w:val="00B7460E"/>
    <w:rsid w:val="00B74939"/>
    <w:rsid w:val="00B75DB8"/>
    <w:rsid w:val="00B76C15"/>
    <w:rsid w:val="00B77964"/>
    <w:rsid w:val="00B80CAF"/>
    <w:rsid w:val="00B823D6"/>
    <w:rsid w:val="00B834C3"/>
    <w:rsid w:val="00B83C02"/>
    <w:rsid w:val="00B83E60"/>
    <w:rsid w:val="00B8463F"/>
    <w:rsid w:val="00B86E96"/>
    <w:rsid w:val="00B87192"/>
    <w:rsid w:val="00B87E68"/>
    <w:rsid w:val="00B9181D"/>
    <w:rsid w:val="00B91896"/>
    <w:rsid w:val="00B94661"/>
    <w:rsid w:val="00B94B02"/>
    <w:rsid w:val="00B96981"/>
    <w:rsid w:val="00B97455"/>
    <w:rsid w:val="00B97A33"/>
    <w:rsid w:val="00BA0F59"/>
    <w:rsid w:val="00BA3BA9"/>
    <w:rsid w:val="00BA3C23"/>
    <w:rsid w:val="00BA51D2"/>
    <w:rsid w:val="00BA5628"/>
    <w:rsid w:val="00BB0ADA"/>
    <w:rsid w:val="00BB1A3E"/>
    <w:rsid w:val="00BB3C43"/>
    <w:rsid w:val="00BB42CB"/>
    <w:rsid w:val="00BB4BC0"/>
    <w:rsid w:val="00BB5072"/>
    <w:rsid w:val="00BB7232"/>
    <w:rsid w:val="00BB786F"/>
    <w:rsid w:val="00BC5C91"/>
    <w:rsid w:val="00BC6428"/>
    <w:rsid w:val="00BC6A92"/>
    <w:rsid w:val="00BD46C4"/>
    <w:rsid w:val="00BD4DB0"/>
    <w:rsid w:val="00BD6236"/>
    <w:rsid w:val="00BE0E34"/>
    <w:rsid w:val="00BE3A17"/>
    <w:rsid w:val="00BE3E8C"/>
    <w:rsid w:val="00BF2DD9"/>
    <w:rsid w:val="00BF4549"/>
    <w:rsid w:val="00BF5289"/>
    <w:rsid w:val="00BF5D38"/>
    <w:rsid w:val="00BF7C2C"/>
    <w:rsid w:val="00C0075F"/>
    <w:rsid w:val="00C00C44"/>
    <w:rsid w:val="00C00D89"/>
    <w:rsid w:val="00C01258"/>
    <w:rsid w:val="00C03F89"/>
    <w:rsid w:val="00C07353"/>
    <w:rsid w:val="00C115D9"/>
    <w:rsid w:val="00C12BB2"/>
    <w:rsid w:val="00C12D23"/>
    <w:rsid w:val="00C131C5"/>
    <w:rsid w:val="00C136CB"/>
    <w:rsid w:val="00C14072"/>
    <w:rsid w:val="00C1589F"/>
    <w:rsid w:val="00C16196"/>
    <w:rsid w:val="00C170B0"/>
    <w:rsid w:val="00C1736F"/>
    <w:rsid w:val="00C17CE7"/>
    <w:rsid w:val="00C200E1"/>
    <w:rsid w:val="00C20CEE"/>
    <w:rsid w:val="00C3170A"/>
    <w:rsid w:val="00C31C68"/>
    <w:rsid w:val="00C32408"/>
    <w:rsid w:val="00C32AF5"/>
    <w:rsid w:val="00C32E8F"/>
    <w:rsid w:val="00C34041"/>
    <w:rsid w:val="00C349F7"/>
    <w:rsid w:val="00C41823"/>
    <w:rsid w:val="00C43DD8"/>
    <w:rsid w:val="00C45941"/>
    <w:rsid w:val="00C45A26"/>
    <w:rsid w:val="00C53E2C"/>
    <w:rsid w:val="00C603A8"/>
    <w:rsid w:val="00C6337C"/>
    <w:rsid w:val="00C65A37"/>
    <w:rsid w:val="00C707BF"/>
    <w:rsid w:val="00C73C61"/>
    <w:rsid w:val="00C76230"/>
    <w:rsid w:val="00C83560"/>
    <w:rsid w:val="00C83709"/>
    <w:rsid w:val="00C93E69"/>
    <w:rsid w:val="00C93EE1"/>
    <w:rsid w:val="00C94178"/>
    <w:rsid w:val="00C95EF8"/>
    <w:rsid w:val="00CA0948"/>
    <w:rsid w:val="00CA2241"/>
    <w:rsid w:val="00CA2F5C"/>
    <w:rsid w:val="00CA2FF8"/>
    <w:rsid w:val="00CA3945"/>
    <w:rsid w:val="00CA6316"/>
    <w:rsid w:val="00CA6564"/>
    <w:rsid w:val="00CB05C8"/>
    <w:rsid w:val="00CB0909"/>
    <w:rsid w:val="00CB0AF9"/>
    <w:rsid w:val="00CB1ECC"/>
    <w:rsid w:val="00CB2989"/>
    <w:rsid w:val="00CB438E"/>
    <w:rsid w:val="00CC3B42"/>
    <w:rsid w:val="00CC42DB"/>
    <w:rsid w:val="00CC5BE8"/>
    <w:rsid w:val="00CD09D1"/>
    <w:rsid w:val="00CD30E9"/>
    <w:rsid w:val="00CD3441"/>
    <w:rsid w:val="00CE13B4"/>
    <w:rsid w:val="00CE2255"/>
    <w:rsid w:val="00CE2FD8"/>
    <w:rsid w:val="00CE3122"/>
    <w:rsid w:val="00CF1A1D"/>
    <w:rsid w:val="00CF1BD8"/>
    <w:rsid w:val="00CF2704"/>
    <w:rsid w:val="00CF33A7"/>
    <w:rsid w:val="00CF6DF0"/>
    <w:rsid w:val="00D02C8D"/>
    <w:rsid w:val="00D033E8"/>
    <w:rsid w:val="00D0390A"/>
    <w:rsid w:val="00D03C7F"/>
    <w:rsid w:val="00D045C5"/>
    <w:rsid w:val="00D05F17"/>
    <w:rsid w:val="00D062DF"/>
    <w:rsid w:val="00D10204"/>
    <w:rsid w:val="00D10F37"/>
    <w:rsid w:val="00D11537"/>
    <w:rsid w:val="00D11EB0"/>
    <w:rsid w:val="00D11FB4"/>
    <w:rsid w:val="00D14DAA"/>
    <w:rsid w:val="00D1520A"/>
    <w:rsid w:val="00D169A2"/>
    <w:rsid w:val="00D209C0"/>
    <w:rsid w:val="00D21318"/>
    <w:rsid w:val="00D2205A"/>
    <w:rsid w:val="00D23C2B"/>
    <w:rsid w:val="00D24703"/>
    <w:rsid w:val="00D24941"/>
    <w:rsid w:val="00D26A28"/>
    <w:rsid w:val="00D27C3A"/>
    <w:rsid w:val="00D316BB"/>
    <w:rsid w:val="00D31B52"/>
    <w:rsid w:val="00D32AB1"/>
    <w:rsid w:val="00D36A84"/>
    <w:rsid w:val="00D40842"/>
    <w:rsid w:val="00D411B8"/>
    <w:rsid w:val="00D41508"/>
    <w:rsid w:val="00D41DDF"/>
    <w:rsid w:val="00D449A5"/>
    <w:rsid w:val="00D45A67"/>
    <w:rsid w:val="00D47905"/>
    <w:rsid w:val="00D50006"/>
    <w:rsid w:val="00D54390"/>
    <w:rsid w:val="00D54561"/>
    <w:rsid w:val="00D64E69"/>
    <w:rsid w:val="00D65B8E"/>
    <w:rsid w:val="00D6616A"/>
    <w:rsid w:val="00D67818"/>
    <w:rsid w:val="00D67D3B"/>
    <w:rsid w:val="00D67F79"/>
    <w:rsid w:val="00D7004B"/>
    <w:rsid w:val="00D718C8"/>
    <w:rsid w:val="00D74102"/>
    <w:rsid w:val="00D747FE"/>
    <w:rsid w:val="00D80435"/>
    <w:rsid w:val="00D841E7"/>
    <w:rsid w:val="00D854AB"/>
    <w:rsid w:val="00D86C70"/>
    <w:rsid w:val="00D90098"/>
    <w:rsid w:val="00D903A9"/>
    <w:rsid w:val="00D945E3"/>
    <w:rsid w:val="00D949BD"/>
    <w:rsid w:val="00D97429"/>
    <w:rsid w:val="00DA1CC7"/>
    <w:rsid w:val="00DA3252"/>
    <w:rsid w:val="00DA5670"/>
    <w:rsid w:val="00DA614A"/>
    <w:rsid w:val="00DB4915"/>
    <w:rsid w:val="00DB4DB9"/>
    <w:rsid w:val="00DB636B"/>
    <w:rsid w:val="00DB736D"/>
    <w:rsid w:val="00DC09AE"/>
    <w:rsid w:val="00DC3ECA"/>
    <w:rsid w:val="00DC67EE"/>
    <w:rsid w:val="00DD2F00"/>
    <w:rsid w:val="00DD4E22"/>
    <w:rsid w:val="00DE747F"/>
    <w:rsid w:val="00DE7495"/>
    <w:rsid w:val="00DF1039"/>
    <w:rsid w:val="00DF1EF9"/>
    <w:rsid w:val="00DF2C1C"/>
    <w:rsid w:val="00DF482F"/>
    <w:rsid w:val="00DF4BF5"/>
    <w:rsid w:val="00DF55C2"/>
    <w:rsid w:val="00DF5930"/>
    <w:rsid w:val="00DF7C15"/>
    <w:rsid w:val="00E065E3"/>
    <w:rsid w:val="00E06B5A"/>
    <w:rsid w:val="00E11496"/>
    <w:rsid w:val="00E12CE7"/>
    <w:rsid w:val="00E138B8"/>
    <w:rsid w:val="00E15AFC"/>
    <w:rsid w:val="00E163C5"/>
    <w:rsid w:val="00E20D22"/>
    <w:rsid w:val="00E217BF"/>
    <w:rsid w:val="00E21BB5"/>
    <w:rsid w:val="00E24AD6"/>
    <w:rsid w:val="00E305F0"/>
    <w:rsid w:val="00E317E8"/>
    <w:rsid w:val="00E32492"/>
    <w:rsid w:val="00E3449F"/>
    <w:rsid w:val="00E361B8"/>
    <w:rsid w:val="00E46389"/>
    <w:rsid w:val="00E46DB7"/>
    <w:rsid w:val="00E52E9D"/>
    <w:rsid w:val="00E55EB0"/>
    <w:rsid w:val="00E60F0C"/>
    <w:rsid w:val="00E61B01"/>
    <w:rsid w:val="00E664F4"/>
    <w:rsid w:val="00E66C68"/>
    <w:rsid w:val="00E66E89"/>
    <w:rsid w:val="00E70B38"/>
    <w:rsid w:val="00E734B3"/>
    <w:rsid w:val="00E741C5"/>
    <w:rsid w:val="00E743CD"/>
    <w:rsid w:val="00E74886"/>
    <w:rsid w:val="00E75CE2"/>
    <w:rsid w:val="00E803BE"/>
    <w:rsid w:val="00E8063D"/>
    <w:rsid w:val="00E80BDC"/>
    <w:rsid w:val="00E82AF0"/>
    <w:rsid w:val="00E83811"/>
    <w:rsid w:val="00E86578"/>
    <w:rsid w:val="00E91B3E"/>
    <w:rsid w:val="00E92524"/>
    <w:rsid w:val="00E9326A"/>
    <w:rsid w:val="00E940E3"/>
    <w:rsid w:val="00E97161"/>
    <w:rsid w:val="00EA25FC"/>
    <w:rsid w:val="00EA2611"/>
    <w:rsid w:val="00EA4429"/>
    <w:rsid w:val="00EA79D5"/>
    <w:rsid w:val="00EB1F10"/>
    <w:rsid w:val="00EB2981"/>
    <w:rsid w:val="00EC55F5"/>
    <w:rsid w:val="00EC7DA8"/>
    <w:rsid w:val="00ED445D"/>
    <w:rsid w:val="00ED5975"/>
    <w:rsid w:val="00ED7D1B"/>
    <w:rsid w:val="00EE3F93"/>
    <w:rsid w:val="00EE47E4"/>
    <w:rsid w:val="00EE5AB8"/>
    <w:rsid w:val="00EE5CDD"/>
    <w:rsid w:val="00EF3951"/>
    <w:rsid w:val="00EF53D3"/>
    <w:rsid w:val="00EF5AC6"/>
    <w:rsid w:val="00EF5D18"/>
    <w:rsid w:val="00EF6074"/>
    <w:rsid w:val="00EF61FE"/>
    <w:rsid w:val="00EF6D78"/>
    <w:rsid w:val="00F011F4"/>
    <w:rsid w:val="00F01550"/>
    <w:rsid w:val="00F03C29"/>
    <w:rsid w:val="00F04707"/>
    <w:rsid w:val="00F06945"/>
    <w:rsid w:val="00F06A37"/>
    <w:rsid w:val="00F120C6"/>
    <w:rsid w:val="00F15D0A"/>
    <w:rsid w:val="00F1746C"/>
    <w:rsid w:val="00F17B51"/>
    <w:rsid w:val="00F204D8"/>
    <w:rsid w:val="00F30C4C"/>
    <w:rsid w:val="00F325FC"/>
    <w:rsid w:val="00F33A35"/>
    <w:rsid w:val="00F34008"/>
    <w:rsid w:val="00F35C54"/>
    <w:rsid w:val="00F367C2"/>
    <w:rsid w:val="00F36A53"/>
    <w:rsid w:val="00F41599"/>
    <w:rsid w:val="00F41C75"/>
    <w:rsid w:val="00F4387E"/>
    <w:rsid w:val="00F441D1"/>
    <w:rsid w:val="00F4446C"/>
    <w:rsid w:val="00F44CE0"/>
    <w:rsid w:val="00F502F9"/>
    <w:rsid w:val="00F516F6"/>
    <w:rsid w:val="00F5281F"/>
    <w:rsid w:val="00F5672B"/>
    <w:rsid w:val="00F61EC1"/>
    <w:rsid w:val="00F67FF8"/>
    <w:rsid w:val="00F70997"/>
    <w:rsid w:val="00F70FE7"/>
    <w:rsid w:val="00F722E0"/>
    <w:rsid w:val="00F72FD0"/>
    <w:rsid w:val="00F7459D"/>
    <w:rsid w:val="00F74930"/>
    <w:rsid w:val="00F75FAC"/>
    <w:rsid w:val="00F767F1"/>
    <w:rsid w:val="00F81C29"/>
    <w:rsid w:val="00F912CE"/>
    <w:rsid w:val="00F918D2"/>
    <w:rsid w:val="00F94012"/>
    <w:rsid w:val="00F95B39"/>
    <w:rsid w:val="00F965AC"/>
    <w:rsid w:val="00F96E6B"/>
    <w:rsid w:val="00FA163F"/>
    <w:rsid w:val="00FA2977"/>
    <w:rsid w:val="00FA2DCE"/>
    <w:rsid w:val="00FA709F"/>
    <w:rsid w:val="00FB02F5"/>
    <w:rsid w:val="00FB555B"/>
    <w:rsid w:val="00FB58FC"/>
    <w:rsid w:val="00FB6F33"/>
    <w:rsid w:val="00FC2087"/>
    <w:rsid w:val="00FC21A9"/>
    <w:rsid w:val="00FC3021"/>
    <w:rsid w:val="00FC31D4"/>
    <w:rsid w:val="00FC391E"/>
    <w:rsid w:val="00FC533D"/>
    <w:rsid w:val="00FC5495"/>
    <w:rsid w:val="00FC6CA2"/>
    <w:rsid w:val="00FC7352"/>
    <w:rsid w:val="00FC739B"/>
    <w:rsid w:val="00FD58ED"/>
    <w:rsid w:val="00FD70C2"/>
    <w:rsid w:val="00FD78AD"/>
    <w:rsid w:val="00FD7902"/>
    <w:rsid w:val="00FE61D1"/>
    <w:rsid w:val="00FE726D"/>
    <w:rsid w:val="00FF0DBF"/>
    <w:rsid w:val="00FF1CCE"/>
    <w:rsid w:val="00FF31DE"/>
    <w:rsid w:val="00FF4980"/>
    <w:rsid w:val="00FF5727"/>
    <w:rsid w:val="00FF6337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45D89"/>
  <w15:docId w15:val="{5C509D16-032E-478A-B34C-0EFB83DF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7773"/>
  </w:style>
  <w:style w:type="paragraph" w:styleId="1">
    <w:name w:val="heading 1"/>
    <w:basedOn w:val="a"/>
    <w:next w:val="a"/>
    <w:link w:val="10"/>
    <w:uiPriority w:val="9"/>
    <w:qFormat/>
    <w:rsid w:val="00902E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22E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22E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">
    <w:name w:val="Заголовок №5_"/>
    <w:basedOn w:val="a0"/>
    <w:link w:val="50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0">
    <w:name w:val="Заголовок №5"/>
    <w:basedOn w:val="a"/>
    <w:link w:val="5"/>
    <w:rsid w:val="00BC6428"/>
    <w:pPr>
      <w:widowControl w:val="0"/>
      <w:shd w:val="clear" w:color="auto" w:fill="FFFFFF"/>
      <w:spacing w:after="120"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after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FollowedHyperlink"/>
    <w:basedOn w:val="a0"/>
    <w:uiPriority w:val="99"/>
    <w:semiHidden/>
    <w:unhideWhenUsed/>
    <w:rsid w:val="00C00C4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22EA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22EA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02E3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">
    <w:name w:val="Unresolved Mention"/>
    <w:basedOn w:val="a0"/>
    <w:uiPriority w:val="99"/>
    <w:semiHidden/>
    <w:unhideWhenUsed/>
    <w:rsid w:val="00CF33A7"/>
    <w:rPr>
      <w:color w:val="605E5C"/>
      <w:shd w:val="clear" w:color="auto" w:fill="E1DFDD"/>
    </w:rPr>
  </w:style>
  <w:style w:type="character" w:customStyle="1" w:styleId="Exact">
    <w:name w:val="Подпись к таблице Exact"/>
    <w:basedOn w:val="ac"/>
    <w:rsid w:val="001A1A24"/>
    <w:rPr>
      <w:rFonts w:ascii="Segoe UI" w:eastAsia="Segoe UI" w:hAnsi="Segoe UI" w:cs="Segoe UI"/>
      <w:b w:val="0"/>
      <w:bCs w:val="0"/>
      <w:i/>
      <w:iCs/>
      <w:smallCaps w:val="0"/>
      <w:strike w:val="0"/>
      <w:sz w:val="19"/>
      <w:szCs w:val="19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uzin.ru/wp/?p=21164" TargetMode="External"/><Relationship Id="rId13" Type="http://schemas.openxmlformats.org/officeDocument/2006/relationships/image" Target="media/image3.jpg"/><Relationship Id="rId18" Type="http://schemas.openxmlformats.org/officeDocument/2006/relationships/image" Target="media/image8.jpg"/><Relationship Id="rId26" Type="http://schemas.openxmlformats.org/officeDocument/2006/relationships/image" Target="media/image16.jpg"/><Relationship Id="rId3" Type="http://schemas.openxmlformats.org/officeDocument/2006/relationships/styles" Target="styles.xml"/><Relationship Id="rId21" Type="http://schemas.openxmlformats.org/officeDocument/2006/relationships/image" Target="media/image11.jpg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17" Type="http://schemas.openxmlformats.org/officeDocument/2006/relationships/image" Target="media/image7.jpg"/><Relationship Id="rId25" Type="http://schemas.openxmlformats.org/officeDocument/2006/relationships/image" Target="media/image15.jpg"/><Relationship Id="rId2" Type="http://schemas.openxmlformats.org/officeDocument/2006/relationships/numbering" Target="numbering.xml"/><Relationship Id="rId16" Type="http://schemas.openxmlformats.org/officeDocument/2006/relationships/image" Target="media/image6.jpg"/><Relationship Id="rId20" Type="http://schemas.openxmlformats.org/officeDocument/2006/relationships/image" Target="media/image10.jpg"/><Relationship Id="rId29" Type="http://schemas.openxmlformats.org/officeDocument/2006/relationships/image" Target="media/image19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g"/><Relationship Id="rId24" Type="http://schemas.openxmlformats.org/officeDocument/2006/relationships/image" Target="media/image14.jpg"/><Relationship Id="rId5" Type="http://schemas.openxmlformats.org/officeDocument/2006/relationships/webSettings" Target="webSettings.xml"/><Relationship Id="rId15" Type="http://schemas.openxmlformats.org/officeDocument/2006/relationships/image" Target="media/image5.jpg"/><Relationship Id="rId23" Type="http://schemas.openxmlformats.org/officeDocument/2006/relationships/image" Target="media/image13.jpg"/><Relationship Id="rId28" Type="http://schemas.openxmlformats.org/officeDocument/2006/relationships/image" Target="media/image18.jpg"/><Relationship Id="rId10" Type="http://schemas.openxmlformats.org/officeDocument/2006/relationships/hyperlink" Target="http://baguzin.ru/wp/?p=21013" TargetMode="External"/><Relationship Id="rId19" Type="http://schemas.openxmlformats.org/officeDocument/2006/relationships/image" Target="media/image9.jp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aguzin.ru/wp/?p=20852" TargetMode="External"/><Relationship Id="rId14" Type="http://schemas.openxmlformats.org/officeDocument/2006/relationships/image" Target="media/image4.jpg"/><Relationship Id="rId22" Type="http://schemas.openxmlformats.org/officeDocument/2006/relationships/image" Target="media/image12.jpg"/><Relationship Id="rId27" Type="http://schemas.openxmlformats.org/officeDocument/2006/relationships/image" Target="media/image17.jp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F49B8C-25C6-491B-9970-5B0A7C3FC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Pages>8</Pages>
  <Words>1245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8326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Baguzin</dc:creator>
  <cp:lastModifiedBy>Сергей Багузин</cp:lastModifiedBy>
  <cp:revision>9</cp:revision>
  <cp:lastPrinted>2019-08-31T15:47:00Z</cp:lastPrinted>
  <dcterms:created xsi:type="dcterms:W3CDTF">2019-08-31T16:21:00Z</dcterms:created>
  <dcterms:modified xsi:type="dcterms:W3CDTF">2019-09-01T16:02:00Z</dcterms:modified>
</cp:coreProperties>
</file>